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98" w:rsidRDefault="00FE1698" w:rsidP="00FE1698">
      <w:pPr>
        <w:pStyle w:val="a3"/>
        <w:jc w:val="center"/>
      </w:pPr>
      <w:r>
        <w:rPr>
          <w:rStyle w:val="a4"/>
        </w:rPr>
        <w:t>ІНФОРМАЦІЯ, ІНФОРМАЦІЙНІ ТЕХНОЛОГІЇ І</w:t>
      </w:r>
      <w:r>
        <w:t xml:space="preserve"> </w:t>
      </w:r>
      <w:r>
        <w:rPr>
          <w:rStyle w:val="a4"/>
        </w:rPr>
        <w:t>КУЛЬТУРА</w:t>
      </w:r>
    </w:p>
    <w:p w:rsidR="00FE1698" w:rsidRDefault="00FE1698" w:rsidP="00FE1698">
      <w:pPr>
        <w:pStyle w:val="a3"/>
      </w:pPr>
      <w:proofErr w:type="spellStart"/>
      <w:r>
        <w:t>Культурографічні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r>
        <w:rPr>
          <w:i/>
          <w:iCs/>
        </w:rPr>
        <w:t>(заг</w:t>
      </w:r>
      <w:bookmarkStart w:id="0" w:name="_GoBack"/>
      <w:bookmarkEnd w:id="0"/>
      <w:r>
        <w:rPr>
          <w:i/>
          <w:iCs/>
        </w:rPr>
        <w:t xml:space="preserve">оловок 1 </w:t>
      </w:r>
      <w:proofErr w:type="spellStart"/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proofErr w:type="spellStart"/>
      <w:r>
        <w:t>Історичні</w:t>
      </w:r>
      <w:proofErr w:type="spellEnd"/>
      <w:r>
        <w:t xml:space="preserve"> </w:t>
      </w:r>
      <w:proofErr w:type="spellStart"/>
      <w:r>
        <w:t>етани</w:t>
      </w:r>
      <w:proofErr w:type="spellEnd"/>
      <w:r>
        <w:t xml:space="preserve"> </w:t>
      </w:r>
      <w:proofErr w:type="spellStart"/>
      <w:r>
        <w:t>розпитку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r>
        <w:rPr>
          <w:i/>
          <w:iCs/>
        </w:rPr>
        <w:t xml:space="preserve">(заголовок 2 </w:t>
      </w:r>
      <w:proofErr w:type="spellStart"/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proofErr w:type="spellStart"/>
      <w:r>
        <w:rPr>
          <w:rStyle w:val="a4"/>
        </w:rPr>
        <w:t>Інформаційні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технології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інформаційний</w:t>
      </w:r>
      <w:proofErr w:type="spellEnd"/>
      <w:r>
        <w:t xml:space="preserve">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людьми, </w:t>
      </w:r>
      <w:proofErr w:type="spellStart"/>
      <w:r>
        <w:t>колективами</w:t>
      </w:r>
      <w:proofErr w:type="spellEnd"/>
      <w:r>
        <w:t xml:space="preserve">, </w:t>
      </w:r>
      <w:proofErr w:type="spellStart"/>
      <w:r>
        <w:t>відображають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і </w:t>
      </w:r>
      <w:proofErr w:type="spellStart"/>
      <w:r>
        <w:t>можливості</w:t>
      </w:r>
      <w:proofErr w:type="spellEnd"/>
      <w:r>
        <w:t xml:space="preserve"> систем </w:t>
      </w:r>
      <w:proofErr w:type="spellStart"/>
      <w:r>
        <w:t>реєстрації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, </w:t>
      </w:r>
      <w:proofErr w:type="spellStart"/>
      <w:r>
        <w:t>обробки</w:t>
      </w:r>
      <w:proofErr w:type="spellEnd"/>
      <w:r>
        <w:t xml:space="preserve"> й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у </w:t>
      </w:r>
      <w:proofErr w:type="spellStart"/>
      <w:r>
        <w:t>різних</w:t>
      </w:r>
      <w:proofErr w:type="spellEnd"/>
      <w:r>
        <w:t xml:space="preserve"> сферах </w:t>
      </w:r>
      <w:proofErr w:type="spellStart"/>
      <w:r>
        <w:t>людської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Найважливішими</w:t>
      </w:r>
      <w:proofErr w:type="spellEnd"/>
      <w:r>
        <w:t xml:space="preserve"> </w:t>
      </w:r>
      <w:proofErr w:type="spellStart"/>
      <w:r>
        <w:t>історичними</w:t>
      </w:r>
      <w:proofErr w:type="spellEnd"/>
      <w:r>
        <w:t xml:space="preserve"> станами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є </w:t>
      </w:r>
      <w:proofErr w:type="spellStart"/>
      <w:r>
        <w:t>поява</w:t>
      </w:r>
      <w:proofErr w:type="spellEnd"/>
      <w:r>
        <w:t xml:space="preserve"> </w:t>
      </w:r>
      <w:proofErr w:type="spellStart"/>
      <w:r>
        <w:t>писемності</w:t>
      </w:r>
      <w:proofErr w:type="spellEnd"/>
      <w:r>
        <w:t xml:space="preserve">, </w:t>
      </w:r>
      <w:proofErr w:type="spellStart"/>
      <w:r>
        <w:t>книгодрукування</w:t>
      </w:r>
      <w:proofErr w:type="spellEnd"/>
      <w:r>
        <w:t xml:space="preserve">, </w:t>
      </w:r>
      <w:proofErr w:type="spellStart"/>
      <w:r>
        <w:t>пошти</w:t>
      </w:r>
      <w:proofErr w:type="spellEnd"/>
      <w:r>
        <w:t xml:space="preserve">, телеграфу, телефону, </w:t>
      </w:r>
      <w:proofErr w:type="spellStart"/>
      <w:r>
        <w:t>телебачення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Особливе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в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ідають</w:t>
      </w:r>
      <w:proofErr w:type="spellEnd"/>
      <w:r>
        <w:t xml:space="preserve"> </w:t>
      </w:r>
      <w:proofErr w:type="spellStart"/>
      <w:r>
        <w:t>комп'ютери</w:t>
      </w:r>
      <w:proofErr w:type="spellEnd"/>
      <w:r>
        <w:t xml:space="preserve">,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, </w:t>
      </w:r>
      <w:proofErr w:type="spellStart"/>
      <w:r>
        <w:t>широке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забезпечу</w:t>
      </w:r>
      <w:proofErr w:type="spellEnd"/>
      <w:r>
        <w:t xml:space="preserve"> </w:t>
      </w:r>
      <w:proofErr w:type="spellStart"/>
      <w:r>
        <w:t>юті</w:t>
      </w:r>
      <w:proofErr w:type="spellEnd"/>
      <w:r>
        <w:t xml:space="preserve">)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змістовну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а й передачу </w:t>
      </w:r>
      <w:proofErr w:type="spellStart"/>
      <w:r>
        <w:t>текстових</w:t>
      </w:r>
      <w:proofErr w:type="spellEnd"/>
      <w:r>
        <w:t xml:space="preserve">, </w:t>
      </w:r>
      <w:proofErr w:type="spellStart"/>
      <w:r>
        <w:t>мультимедійних</w:t>
      </w:r>
      <w:proofErr w:type="spellEnd"/>
      <w:r>
        <w:t xml:space="preserve"> (</w:t>
      </w:r>
      <w:proofErr w:type="spellStart"/>
      <w:r>
        <w:t>графіка</w:t>
      </w:r>
      <w:proofErr w:type="spellEnd"/>
      <w:r>
        <w:t xml:space="preserve">, </w:t>
      </w:r>
      <w:proofErr w:type="spellStart"/>
      <w:r>
        <w:t>відео</w:t>
      </w:r>
      <w:proofErr w:type="spellEnd"/>
      <w:r>
        <w:t xml:space="preserve">, звук)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практично на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в реальному </w:t>
      </w:r>
      <w:proofErr w:type="spellStart"/>
      <w:r>
        <w:t>масштабі</w:t>
      </w:r>
      <w:proofErr w:type="spellEnd"/>
      <w:r>
        <w:t xml:space="preserve"> часу.</w:t>
      </w:r>
    </w:p>
    <w:p w:rsidR="00FE1698" w:rsidRDefault="00FE1698" w:rsidP="00FE1698">
      <w:pPr>
        <w:pStyle w:val="a3"/>
      </w:pPr>
      <w:proofErr w:type="spellStart"/>
      <w:r>
        <w:t>Ще</w:t>
      </w:r>
      <w:proofErr w:type="spellEnd"/>
      <w:r>
        <w:t xml:space="preserve"> на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людства</w:t>
      </w:r>
      <w:proofErr w:type="spellEnd"/>
      <w:r>
        <w:t xml:space="preserve"> </w:t>
      </w:r>
      <w:proofErr w:type="spellStart"/>
      <w:r>
        <w:t>формувалися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груші</w:t>
      </w:r>
      <w:proofErr w:type="spellEnd"/>
      <w:r>
        <w:t xml:space="preserve"> людей, для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, а </w:t>
      </w:r>
      <w:proofErr w:type="spellStart"/>
      <w:r>
        <w:t>відтак</w:t>
      </w:r>
      <w:proofErr w:type="spellEnd"/>
      <w:r>
        <w:t xml:space="preserve"> і </w:t>
      </w:r>
      <w:proofErr w:type="spellStart"/>
      <w:r>
        <w:t>єдиним</w:t>
      </w:r>
      <w:proofErr w:type="spellEnd"/>
      <w:r>
        <w:t xml:space="preserve"> </w:t>
      </w:r>
      <w:proofErr w:type="spellStart"/>
      <w:r>
        <w:t>заняттям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робота з </w:t>
      </w:r>
      <w:proofErr w:type="spellStart"/>
      <w:r>
        <w:t>інформацією</w:t>
      </w:r>
      <w:proofErr w:type="spellEnd"/>
      <w:r>
        <w:t xml:space="preserve">. </w:t>
      </w:r>
      <w:proofErr w:type="spellStart"/>
      <w:r>
        <w:t>Жерці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охоронці</w:t>
      </w:r>
      <w:proofErr w:type="spellEnd"/>
      <w:r>
        <w:t xml:space="preserve"> </w:t>
      </w:r>
      <w:proofErr w:type="spellStart"/>
      <w:r>
        <w:t>усних</w:t>
      </w:r>
      <w:proofErr w:type="spellEnd"/>
      <w:r>
        <w:t xml:space="preserve"> </w:t>
      </w:r>
      <w:proofErr w:type="spellStart"/>
      <w:r>
        <w:t>скарбів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переписувачі</w:t>
      </w:r>
      <w:proofErr w:type="spellEnd"/>
      <w:r>
        <w:t xml:space="preserve"> і </w:t>
      </w:r>
      <w:proofErr w:type="spellStart"/>
      <w:r>
        <w:t>тлумачі</w:t>
      </w:r>
      <w:proofErr w:type="spellEnd"/>
      <w:r>
        <w:t xml:space="preserve"> книг —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тисячоліть</w:t>
      </w:r>
      <w:proofErr w:type="spellEnd"/>
      <w:r>
        <w:t xml:space="preserve"> </w:t>
      </w:r>
      <w:proofErr w:type="spellStart"/>
      <w:r>
        <w:t>зберігали</w:t>
      </w:r>
      <w:proofErr w:type="spellEnd"/>
      <w:r>
        <w:t xml:space="preserve"> за собою </w:t>
      </w:r>
      <w:proofErr w:type="spellStart"/>
      <w:r>
        <w:t>виняткову</w:t>
      </w:r>
      <w:proofErr w:type="spellEnd"/>
      <w:r>
        <w:t xml:space="preserve"> </w:t>
      </w:r>
      <w:proofErr w:type="spellStart"/>
      <w:r>
        <w:t>владу</w:t>
      </w:r>
      <w:proofErr w:type="spellEnd"/>
      <w:r>
        <w:t xml:space="preserve">, </w:t>
      </w:r>
      <w:proofErr w:type="spellStart"/>
      <w:r>
        <w:t>засновану</w:t>
      </w:r>
      <w:proofErr w:type="spellEnd"/>
      <w:r>
        <w:t xml:space="preserve"> на монопольному </w:t>
      </w:r>
      <w:proofErr w:type="spellStart"/>
      <w:r>
        <w:t>доступі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фонду </w:t>
      </w:r>
      <w:proofErr w:type="spellStart"/>
      <w:r>
        <w:t>людського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. Вони </w:t>
      </w:r>
      <w:proofErr w:type="spellStart"/>
      <w:r>
        <w:t>залишалися</w:t>
      </w:r>
      <w:proofErr w:type="spellEnd"/>
      <w:r>
        <w:t xml:space="preserve"> </w:t>
      </w:r>
      <w:proofErr w:type="spellStart"/>
      <w:r>
        <w:t>посередниками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</w:t>
      </w:r>
      <w:proofErr w:type="spellStart"/>
      <w:r>
        <w:t>накопиченими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 та людьми, </w:t>
      </w:r>
      <w:proofErr w:type="spellStart"/>
      <w:r>
        <w:t>зацікавленими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знаннях</w:t>
      </w:r>
      <w:proofErr w:type="spellEnd"/>
      <w:r>
        <w:t xml:space="preserve">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живий</w:t>
      </w:r>
      <w:proofErr w:type="spellEnd"/>
      <w:r>
        <w:t xml:space="preserve"> </w:t>
      </w:r>
      <w:proofErr w:type="spellStart"/>
      <w:r>
        <w:t>бар'є</w:t>
      </w:r>
      <w:proofErr w:type="gramStart"/>
      <w:r>
        <w:t>р</w:t>
      </w:r>
      <w:proofErr w:type="spellEnd"/>
      <w:proofErr w:type="gramEnd"/>
      <w:r>
        <w:t xml:space="preserve"> почав </w:t>
      </w:r>
      <w:proofErr w:type="spellStart"/>
      <w:r>
        <w:t>руйнуватися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винаходу</w:t>
      </w:r>
      <w:proofErr w:type="spellEnd"/>
      <w:r>
        <w:t xml:space="preserve"> </w:t>
      </w:r>
      <w:proofErr w:type="spellStart"/>
      <w:r>
        <w:t>книгодруку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Відомо</w:t>
      </w:r>
      <w:proofErr w:type="spellEnd"/>
      <w:r>
        <w:t xml:space="preserve">, то </w:t>
      </w:r>
      <w:proofErr w:type="spellStart"/>
      <w:r>
        <w:rPr>
          <w:rStyle w:val="a4"/>
        </w:rPr>
        <w:t>інформаційне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середовище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суспільства</w:t>
      </w:r>
      <w:proofErr w:type="spellEnd"/>
      <w:r>
        <w:t xml:space="preserve"> </w:t>
      </w:r>
      <w:proofErr w:type="spellStart"/>
      <w:r>
        <w:t>створюється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ічних</w:t>
      </w:r>
      <w:proofErr w:type="spellEnd"/>
      <w:r>
        <w:t xml:space="preserve"> та </w:t>
      </w:r>
      <w:proofErr w:type="spellStart"/>
      <w:r>
        <w:t>програмних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. </w:t>
      </w:r>
      <w:proofErr w:type="spellStart"/>
      <w:r>
        <w:t>Суто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ічні</w:t>
      </w:r>
      <w:proofErr w:type="spellEnd"/>
      <w:r>
        <w:t xml:space="preserve"> та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інформатизації</w:t>
      </w:r>
      <w:proofErr w:type="spellEnd"/>
      <w:r>
        <w:t xml:space="preserve"> </w:t>
      </w:r>
      <w:proofErr w:type="spellStart"/>
      <w:r>
        <w:t>характеризують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, але не </w:t>
      </w:r>
      <w:proofErr w:type="spellStart"/>
      <w:r>
        <w:t>вирішальну</w:t>
      </w:r>
      <w:proofErr w:type="spellEnd"/>
      <w:r>
        <w:t xml:space="preserve"> </w:t>
      </w:r>
      <w:proofErr w:type="spellStart"/>
      <w:r>
        <w:t>особливість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І н форм а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високоавтоматизованого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, яке дозволить </w:t>
      </w:r>
      <w:proofErr w:type="spellStart"/>
      <w:r>
        <w:t>одержати</w:t>
      </w:r>
      <w:proofErr w:type="spellEnd"/>
      <w:r>
        <w:t xml:space="preserve"> доступ до чудь-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Ця</w:t>
      </w:r>
      <w:proofErr w:type="spellEnd"/>
      <w:r>
        <w:t xml:space="preserve"> </w:t>
      </w:r>
      <w:proofErr w:type="spellStart"/>
      <w:r>
        <w:t>особливість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випливає</w:t>
      </w:r>
      <w:proofErr w:type="spellEnd"/>
      <w:r>
        <w:t xml:space="preserve"> не з </w:t>
      </w:r>
      <w:proofErr w:type="spellStart"/>
      <w:r>
        <w:t>якихось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, а з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в </w:t>
      </w:r>
      <w:proofErr w:type="spellStart"/>
      <w:r>
        <w:t>культурі</w:t>
      </w:r>
      <w:proofErr w:type="spellEnd"/>
      <w:r>
        <w:t xml:space="preserve">.: </w:t>
      </w:r>
      <w:proofErr w:type="spellStart"/>
      <w:r>
        <w:t>Інформаційне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, </w:t>
      </w:r>
      <w:proofErr w:type="spellStart"/>
      <w:r>
        <w:t>засноване</w:t>
      </w:r>
      <w:proofErr w:type="spellEnd"/>
      <w:r>
        <w:t xml:space="preserve"> на </w:t>
      </w:r>
      <w:proofErr w:type="spellStart"/>
      <w:proofErr w:type="gramStart"/>
      <w:r>
        <w:t>техн</w:t>
      </w:r>
      <w:proofErr w:type="gramEnd"/>
      <w:r>
        <w:t>ічних</w:t>
      </w:r>
      <w:proofErr w:type="spellEnd"/>
      <w:r>
        <w:t xml:space="preserve"> та </w:t>
      </w:r>
      <w:proofErr w:type="spellStart"/>
      <w:r>
        <w:t>програмних</w:t>
      </w:r>
      <w:proofErr w:type="spellEnd"/>
      <w:r>
        <w:t xml:space="preserve"> </w:t>
      </w:r>
      <w:proofErr w:type="spellStart"/>
      <w:r>
        <w:t>засобах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невід'ємний</w:t>
      </w:r>
      <w:proofErr w:type="spellEnd"/>
      <w:r>
        <w:t xml:space="preserve"> фрагмент </w:t>
      </w:r>
      <w:proofErr w:type="spellStart"/>
      <w:r>
        <w:t>культури</w:t>
      </w:r>
      <w:proofErr w:type="spellEnd"/>
      <w:r>
        <w:t xml:space="preserve">, 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тісно</w:t>
      </w:r>
      <w:proofErr w:type="spellEnd"/>
      <w:r>
        <w:t xml:space="preserve">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-культурною </w:t>
      </w:r>
      <w:proofErr w:type="spellStart"/>
      <w:r>
        <w:t>роллю</w:t>
      </w:r>
      <w:proofErr w:type="spellEnd"/>
      <w:r>
        <w:t xml:space="preserve">. </w:t>
      </w:r>
      <w:proofErr w:type="spellStart"/>
      <w:proofErr w:type="gramStart"/>
      <w:r>
        <w:t>Соц</w:t>
      </w:r>
      <w:proofErr w:type="gramEnd"/>
      <w:r>
        <w:t>іально-культурні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роллю</w:t>
      </w:r>
      <w:proofErr w:type="spellEnd"/>
      <w:r>
        <w:t xml:space="preserve"> в </w:t>
      </w:r>
      <w:proofErr w:type="spellStart"/>
      <w:r>
        <w:t>розповсюдженні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а </w:t>
      </w:r>
      <w:proofErr w:type="spellStart"/>
      <w:r>
        <w:t>інформаційно-технологічні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– 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здатністю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, </w:t>
      </w:r>
      <w:proofErr w:type="spellStart"/>
      <w:r>
        <w:t>обробляти</w:t>
      </w:r>
      <w:proofErr w:type="spellEnd"/>
      <w:r>
        <w:t xml:space="preserve"> й </w:t>
      </w:r>
      <w:proofErr w:type="spellStart"/>
      <w:r>
        <w:t>поширювати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Протиставлення</w:t>
      </w:r>
      <w:proofErr w:type="spellEnd"/>
      <w:r>
        <w:t xml:space="preserve"> і </w:t>
      </w:r>
      <w:proofErr w:type="spellStart"/>
      <w:r>
        <w:t>єдність</w:t>
      </w:r>
      <w:proofErr w:type="spellEnd"/>
      <w:r>
        <w:t xml:space="preserve"> </w:t>
      </w:r>
      <w:proofErr w:type="spellStart"/>
      <w:r>
        <w:t>інформаційно-технологічних</w:t>
      </w:r>
      <w:proofErr w:type="spellEnd"/>
      <w:r>
        <w:t xml:space="preserve"> та </w:t>
      </w:r>
      <w:proofErr w:type="spellStart"/>
      <w:proofErr w:type="gramStart"/>
      <w:r>
        <w:t>соц</w:t>
      </w:r>
      <w:proofErr w:type="gramEnd"/>
      <w:r>
        <w:t>іально-культурних</w:t>
      </w:r>
      <w:proofErr w:type="spellEnd"/>
      <w:r>
        <w:t xml:space="preserve"> </w:t>
      </w:r>
      <w:proofErr w:type="spellStart"/>
      <w:r>
        <w:t>моментів</w:t>
      </w:r>
      <w:proofErr w:type="spellEnd"/>
      <w:r>
        <w:t xml:space="preserve"> </w:t>
      </w:r>
      <w:r>
        <w:rPr>
          <w:i/>
          <w:iCs/>
        </w:rPr>
        <w:t xml:space="preserve">(заголовок 3 </w:t>
      </w:r>
      <w:proofErr w:type="spellStart"/>
      <w:r>
        <w:rPr>
          <w:i/>
          <w:iCs/>
        </w:rPr>
        <w:t>рівня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r>
        <w:t xml:space="preserve">Культура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традиціях</w:t>
      </w:r>
      <w:proofErr w:type="spellEnd"/>
      <w:r>
        <w:t xml:space="preserve">, вона є </w:t>
      </w:r>
      <w:proofErr w:type="spellStart"/>
      <w:r>
        <w:t>суто</w:t>
      </w:r>
      <w:proofErr w:type="spellEnd"/>
      <w:r>
        <w:t xml:space="preserve"> </w:t>
      </w:r>
      <w:proofErr w:type="spellStart"/>
      <w:r>
        <w:t>національною</w:t>
      </w:r>
      <w:proofErr w:type="spellEnd"/>
      <w:r>
        <w:t xml:space="preserve">. </w:t>
      </w:r>
      <w:proofErr w:type="spellStart"/>
      <w:r>
        <w:t>Інформаційні</w:t>
      </w:r>
      <w:proofErr w:type="spellEnd"/>
      <w:r>
        <w:t xml:space="preserve"> ж </w:t>
      </w:r>
      <w:proofErr w:type="spellStart"/>
      <w:r>
        <w:t>технології</w:t>
      </w:r>
      <w:proofErr w:type="spellEnd"/>
      <w:r>
        <w:t xml:space="preserve">, як правило,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всесвітньо-планетарний</w:t>
      </w:r>
      <w:proofErr w:type="spellEnd"/>
      <w:r>
        <w:t xml:space="preserve"> характер. </w:t>
      </w:r>
      <w:proofErr w:type="gramStart"/>
      <w:r>
        <w:t>Будь-яке</w:t>
      </w:r>
      <w:proofErr w:type="gramEnd"/>
      <w:r>
        <w:t xml:space="preserve"> </w:t>
      </w:r>
      <w:proofErr w:type="spellStart"/>
      <w:r>
        <w:t>досягнення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є </w:t>
      </w:r>
      <w:proofErr w:type="spellStart"/>
      <w:r>
        <w:t>зразком</w:t>
      </w:r>
      <w:proofErr w:type="spellEnd"/>
      <w:r>
        <w:t xml:space="preserve"> і для </w:t>
      </w:r>
      <w:proofErr w:type="spellStart"/>
      <w:r>
        <w:t>наслідування</w:t>
      </w:r>
      <w:proofErr w:type="spellEnd"/>
      <w:r>
        <w:t xml:space="preserve"> і </w:t>
      </w:r>
      <w:proofErr w:type="spellStart"/>
      <w:r>
        <w:t>вдосконалення</w:t>
      </w:r>
      <w:proofErr w:type="spellEnd"/>
      <w:r>
        <w:t>.</w:t>
      </w:r>
    </w:p>
    <w:p w:rsidR="00FE1698" w:rsidRDefault="00FE1698" w:rsidP="00FE1698">
      <w:pPr>
        <w:pStyle w:val="a3"/>
      </w:pPr>
      <w:r>
        <w:t xml:space="preserve">У </w:t>
      </w:r>
      <w:proofErr w:type="spellStart"/>
      <w:r>
        <w:t>культурі</w:t>
      </w:r>
      <w:proofErr w:type="spellEnd"/>
      <w:r>
        <w:t xml:space="preserve"> </w:t>
      </w:r>
      <w:proofErr w:type="spellStart"/>
      <w:proofErr w:type="gramStart"/>
      <w:r>
        <w:t>стар</w:t>
      </w:r>
      <w:proofErr w:type="gramEnd"/>
      <w:r>
        <w:t>і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не </w:t>
      </w:r>
      <w:proofErr w:type="spellStart"/>
      <w:r>
        <w:t>знищуються</w:t>
      </w:r>
      <w:proofErr w:type="spellEnd"/>
      <w:r>
        <w:t xml:space="preserve">, а </w:t>
      </w:r>
      <w:proofErr w:type="spellStart"/>
      <w:r>
        <w:t>співіснують</w:t>
      </w:r>
      <w:proofErr w:type="spellEnd"/>
      <w:r>
        <w:t xml:space="preserve"> з </w:t>
      </w:r>
      <w:proofErr w:type="spellStart"/>
      <w:r>
        <w:t>новими</w:t>
      </w:r>
      <w:proofErr w:type="spellEnd"/>
      <w:r>
        <w:rPr>
          <w:i/>
          <w:iCs/>
        </w:rPr>
        <w:t xml:space="preserve">. </w:t>
      </w:r>
      <w:r>
        <w:t xml:space="preserve">В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технологіях</w:t>
      </w:r>
      <w:proofErr w:type="spellEnd"/>
      <w:r>
        <w:t xml:space="preserve"> все </w:t>
      </w:r>
      <w:proofErr w:type="spellStart"/>
      <w:r>
        <w:t>застаріле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розраховувати</w:t>
      </w:r>
      <w:proofErr w:type="spellEnd"/>
      <w:r>
        <w:t xml:space="preserve"> в </w:t>
      </w:r>
      <w:proofErr w:type="spellStart"/>
      <w:r>
        <w:t>кращому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на </w:t>
      </w:r>
      <w:proofErr w:type="spellStart"/>
      <w:r>
        <w:t>існування</w:t>
      </w:r>
      <w:proofErr w:type="spellEnd"/>
      <w:r>
        <w:t xml:space="preserve"> як </w:t>
      </w:r>
      <w:proofErr w:type="spellStart"/>
      <w:r>
        <w:t>музейний</w:t>
      </w:r>
      <w:proofErr w:type="spellEnd"/>
      <w:r>
        <w:t xml:space="preserve"> </w:t>
      </w:r>
      <w:proofErr w:type="spellStart"/>
      <w:r>
        <w:t>експонат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ді</w:t>
      </w:r>
      <w:proofErr w:type="gramStart"/>
      <w:r>
        <w:t>є</w:t>
      </w:r>
      <w:proofErr w:type="spellEnd"/>
      <w:r>
        <w:t>,</w:t>
      </w:r>
      <w:proofErr w:type="gramEnd"/>
      <w:r>
        <w:t xml:space="preserve"> але </w:t>
      </w:r>
      <w:proofErr w:type="spellStart"/>
      <w:r>
        <w:t>зберігається</w:t>
      </w:r>
      <w:proofErr w:type="spellEnd"/>
      <w:r>
        <w:t xml:space="preserve"> як культурна </w:t>
      </w:r>
      <w:proofErr w:type="spellStart"/>
      <w:r>
        <w:t>цінність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lastRenderedPageBreak/>
        <w:t>Інформаційні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відтворюються</w:t>
      </w:r>
      <w:proofErr w:type="spellEnd"/>
      <w:r>
        <w:t xml:space="preserve"> </w:t>
      </w:r>
      <w:proofErr w:type="spellStart"/>
      <w:r>
        <w:t>масовим</w:t>
      </w:r>
      <w:proofErr w:type="spellEnd"/>
      <w:r>
        <w:t xml:space="preserve"> </w:t>
      </w:r>
      <w:proofErr w:type="spellStart"/>
      <w:r>
        <w:t>тиражем</w:t>
      </w:r>
      <w:proofErr w:type="spellEnd"/>
      <w:r>
        <w:t xml:space="preserve">. </w:t>
      </w:r>
      <w:proofErr w:type="spellStart"/>
      <w:r>
        <w:t>Відтворення</w:t>
      </w:r>
      <w:proofErr w:type="spellEnd"/>
      <w:r>
        <w:t xml:space="preserve"> </w:t>
      </w:r>
      <w:proofErr w:type="spellStart"/>
      <w:r>
        <w:t>культурних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їхню</w:t>
      </w:r>
      <w:proofErr w:type="spellEnd"/>
      <w:r>
        <w:t xml:space="preserve"> </w:t>
      </w:r>
      <w:proofErr w:type="spellStart"/>
      <w:r>
        <w:t>індивідуальну</w:t>
      </w:r>
      <w:proofErr w:type="spellEnd"/>
      <w:r>
        <w:t xml:space="preserve"> </w:t>
      </w:r>
      <w:proofErr w:type="spellStart"/>
      <w:r>
        <w:t>варіантність</w:t>
      </w:r>
      <w:proofErr w:type="spellEnd"/>
      <w:r>
        <w:t xml:space="preserve">. 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зразках</w:t>
      </w:r>
      <w:proofErr w:type="spellEnd"/>
      <w:r>
        <w:t xml:space="preserve"> культура </w:t>
      </w:r>
      <w:proofErr w:type="spellStart"/>
      <w:r>
        <w:t>принципово</w:t>
      </w:r>
      <w:proofErr w:type="spellEnd"/>
      <w:r>
        <w:t xml:space="preserve"> </w:t>
      </w:r>
      <w:proofErr w:type="spellStart"/>
      <w:r>
        <w:t>невідтворна</w:t>
      </w:r>
      <w:proofErr w:type="spellEnd"/>
      <w:r>
        <w:t xml:space="preserve"> і на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печатка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творця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Важливою</w:t>
      </w:r>
      <w:proofErr w:type="spellEnd"/>
      <w:r>
        <w:t xml:space="preserve"> </w:t>
      </w:r>
      <w:proofErr w:type="spellStart"/>
      <w:r>
        <w:t>особливістю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є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rPr>
          <w:rStyle w:val="a4"/>
        </w:rPr>
        <w:t>метаінформації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«</w:t>
      </w:r>
      <w:proofErr w:type="spellStart"/>
      <w:r>
        <w:t>розміщення</w:t>
      </w:r>
      <w:proofErr w:type="spellEnd"/>
      <w:r>
        <w:t xml:space="preserve">» </w:t>
      </w:r>
      <w:proofErr w:type="spellStart"/>
      <w:r>
        <w:t>інформації</w:t>
      </w:r>
      <w:proofErr w:type="spellEnd"/>
      <w:r>
        <w:t xml:space="preserve">. </w:t>
      </w:r>
      <w:proofErr w:type="spellStart"/>
      <w:r>
        <w:t>Метаінформація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те, де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подані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в </w:t>
      </w:r>
      <w:proofErr w:type="spellStart"/>
      <w:r>
        <w:t>даному</w:t>
      </w:r>
      <w:proofErr w:type="spellEnd"/>
      <w:r>
        <w:t xml:space="preserve"> </w:t>
      </w:r>
      <w:proofErr w:type="spellStart"/>
      <w:r>
        <w:t>інформаційному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 </w:t>
      </w:r>
      <w:proofErr w:type="spellStart"/>
      <w:r>
        <w:t>нема</w:t>
      </w:r>
      <w:proofErr w:type="gramStart"/>
      <w:r>
        <w:t>є</w:t>
      </w:r>
      <w:proofErr w:type="spellEnd"/>
      <w:r>
        <w:t>.</w:t>
      </w:r>
      <w:proofErr w:type="gramEnd"/>
      <w:r>
        <w:t xml:space="preserve"> </w:t>
      </w:r>
      <w:proofErr w:type="spellStart"/>
      <w:r>
        <w:t>Користувач</w:t>
      </w:r>
      <w:proofErr w:type="spellEnd"/>
      <w:r>
        <w:t xml:space="preserve"> </w:t>
      </w:r>
      <w:proofErr w:type="spellStart"/>
      <w:r>
        <w:t>звертається</w:t>
      </w:r>
      <w:proofErr w:type="spellEnd"/>
      <w:r>
        <w:t xml:space="preserve"> до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, коли в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потреба </w:t>
      </w:r>
      <w:proofErr w:type="spellStart"/>
      <w:r>
        <w:t>здобути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для </w:t>
      </w:r>
      <w:proofErr w:type="spellStart"/>
      <w:r>
        <w:t>розв'язання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Враховуючи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характеристики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інформаційно-технологічних</w:t>
      </w:r>
      <w:proofErr w:type="spellEnd"/>
      <w:r>
        <w:t xml:space="preserve"> та </w:t>
      </w:r>
      <w:proofErr w:type="spellStart"/>
      <w:proofErr w:type="gramStart"/>
      <w:r>
        <w:t>соц</w:t>
      </w:r>
      <w:proofErr w:type="gramEnd"/>
      <w:r>
        <w:t>іально-культурних</w:t>
      </w:r>
      <w:proofErr w:type="spellEnd"/>
      <w:r>
        <w:t xml:space="preserve"> </w:t>
      </w:r>
      <w:proofErr w:type="spellStart"/>
      <w:r>
        <w:t>моментів</w:t>
      </w:r>
      <w:proofErr w:type="spellEnd"/>
      <w:r>
        <w:t xml:space="preserve">,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і </w:t>
      </w:r>
      <w:proofErr w:type="spellStart"/>
      <w:r>
        <w:t>інформаційної</w:t>
      </w:r>
      <w:proofErr w:type="spellEnd"/>
      <w:r>
        <w:t xml:space="preserve"> культур и я к одного з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Інформаційна</w:t>
      </w:r>
      <w:proofErr w:type="spellEnd"/>
      <w:r>
        <w:t xml:space="preserve"> культура як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r>
        <w:rPr>
          <w:i/>
          <w:iCs/>
        </w:rPr>
        <w:t xml:space="preserve">(заголовок 2 </w:t>
      </w:r>
      <w:proofErr w:type="spellStart"/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proofErr w:type="spellStart"/>
      <w:r>
        <w:rPr>
          <w:rStyle w:val="a4"/>
        </w:rPr>
        <w:t>Інформаційна</w:t>
      </w:r>
      <w:proofErr w:type="spellEnd"/>
      <w:r>
        <w:t xml:space="preserve"> </w:t>
      </w:r>
      <w:r>
        <w:rPr>
          <w:rStyle w:val="a4"/>
        </w:rPr>
        <w:t>культура</w:t>
      </w:r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системних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gramStart"/>
      <w:r>
        <w:t>про</w:t>
      </w:r>
      <w:proofErr w:type="gramEnd"/>
      <w:r>
        <w:t>:</w:t>
      </w:r>
    </w:p>
    <w:p w:rsidR="00FE1698" w:rsidRDefault="00FE1698" w:rsidP="00FE1698">
      <w:pPr>
        <w:pStyle w:val="a3"/>
      </w:pPr>
      <w:r>
        <w:t xml:space="preserve">w 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та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>,</w:t>
      </w:r>
    </w:p>
    <w:p w:rsidR="00FE1698" w:rsidRDefault="00FE1698" w:rsidP="00FE1698">
      <w:pPr>
        <w:pStyle w:val="a3"/>
      </w:pPr>
      <w:r>
        <w:t xml:space="preserve">w  </w:t>
      </w:r>
      <w:proofErr w:type="spellStart"/>
      <w:r>
        <w:t>уміння</w:t>
      </w:r>
      <w:proofErr w:type="spellEnd"/>
      <w:r>
        <w:t xml:space="preserve"> та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практиці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Інформаційна</w:t>
      </w:r>
      <w:proofErr w:type="spellEnd"/>
      <w:r>
        <w:t xml:space="preserve"> культура – </w:t>
      </w:r>
      <w:proofErr w:type="spellStart"/>
      <w:r>
        <w:t>це</w:t>
      </w:r>
      <w:proofErr w:type="spellEnd"/>
      <w:r>
        <w:t xml:space="preserve"> культура </w:t>
      </w:r>
      <w:proofErr w:type="spellStart"/>
      <w:r>
        <w:t>поводження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, </w:t>
      </w:r>
      <w:proofErr w:type="spellStart"/>
      <w:r>
        <w:t>даними</w:t>
      </w:r>
      <w:proofErr w:type="spellEnd"/>
      <w:r>
        <w:t xml:space="preserve"> та </w:t>
      </w:r>
      <w:proofErr w:type="spellStart"/>
      <w:r>
        <w:t>інформацією</w:t>
      </w:r>
      <w:proofErr w:type="spellEnd"/>
      <w:r>
        <w:t xml:space="preserve">.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є </w:t>
      </w:r>
      <w:proofErr w:type="spellStart"/>
      <w:r>
        <w:rPr>
          <w:rStyle w:val="a4"/>
        </w:rPr>
        <w:t>комп'ютерна</w:t>
      </w:r>
      <w:proofErr w:type="spellEnd"/>
      <w:r>
        <w:t xml:space="preserve"> </w:t>
      </w:r>
      <w:proofErr w:type="spellStart"/>
      <w:r>
        <w:rPr>
          <w:rStyle w:val="a4"/>
        </w:rPr>
        <w:t>грамотність</w:t>
      </w:r>
      <w:proofErr w:type="spellEnd"/>
      <w:r>
        <w:t xml:space="preserve">.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інформаційна</w:t>
      </w:r>
      <w:proofErr w:type="spellEnd"/>
      <w:r>
        <w:t xml:space="preserve"> культура, як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відзначалося</w:t>
      </w:r>
      <w:proofErr w:type="spellEnd"/>
      <w:r>
        <w:t xml:space="preserve">,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: </w:t>
      </w:r>
      <w:proofErr w:type="spellStart"/>
      <w:r>
        <w:t>уміння</w:t>
      </w:r>
      <w:proofErr w:type="spellEnd"/>
      <w:r>
        <w:t xml:space="preserve"> адекватно </w:t>
      </w:r>
      <w:proofErr w:type="spellStart"/>
      <w:r>
        <w:t>формалізувати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та </w:t>
      </w:r>
      <w:proofErr w:type="spellStart"/>
      <w:r>
        <w:t>вміння</w:t>
      </w:r>
      <w:proofErr w:type="spellEnd"/>
      <w:r>
        <w:t xml:space="preserve"> адекватно </w:t>
      </w:r>
      <w:proofErr w:type="spellStart"/>
      <w:r>
        <w:t>інтерпретувати</w:t>
      </w:r>
      <w:proofErr w:type="spellEnd"/>
      <w:r>
        <w:t xml:space="preserve"> </w:t>
      </w:r>
      <w:proofErr w:type="spellStart"/>
      <w:r>
        <w:t>формалізовані</w:t>
      </w:r>
      <w:proofErr w:type="spellEnd"/>
      <w:r>
        <w:t xml:space="preserve"> описи. </w:t>
      </w:r>
      <w:proofErr w:type="spellStart"/>
      <w:r>
        <w:t>Інформаційна</w:t>
      </w:r>
      <w:proofErr w:type="spellEnd"/>
      <w:r>
        <w:t xml:space="preserve"> культура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уміння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потрібну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івновагу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формалізованими</w:t>
      </w:r>
      <w:proofErr w:type="spellEnd"/>
      <w:r>
        <w:t xml:space="preserve"> і </w:t>
      </w:r>
      <w:proofErr w:type="spellStart"/>
      <w:r>
        <w:t>неформалізованими</w:t>
      </w:r>
      <w:proofErr w:type="spellEnd"/>
      <w:r>
        <w:t xml:space="preserve"> </w:t>
      </w:r>
      <w:proofErr w:type="spellStart"/>
      <w:r>
        <w:t>складовими</w:t>
      </w:r>
      <w:proofErr w:type="spellEnd"/>
      <w:r>
        <w:t xml:space="preserve"> .</w:t>
      </w:r>
      <w:proofErr w:type="spellStart"/>
      <w:r>
        <w:t>людських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.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порушити</w:t>
      </w:r>
      <w:proofErr w:type="spellEnd"/>
      <w:r>
        <w:t xml:space="preserve">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зруйнувати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івновагу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спричинити</w:t>
      </w:r>
      <w:proofErr w:type="spellEnd"/>
      <w:r>
        <w:t xml:space="preserve"> </w:t>
      </w:r>
      <w:proofErr w:type="spellStart"/>
      <w:r>
        <w:t>деформації</w:t>
      </w:r>
      <w:proofErr w:type="spellEnd"/>
      <w:r>
        <w:t xml:space="preserve"> як </w:t>
      </w:r>
      <w:proofErr w:type="spellStart"/>
      <w:r>
        <w:t>індивідуальної</w:t>
      </w:r>
      <w:proofErr w:type="spellEnd"/>
      <w:r>
        <w:t xml:space="preserve">, так і </w:t>
      </w:r>
      <w:proofErr w:type="spellStart"/>
      <w:r>
        <w:t>суспільної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Формування</w:t>
      </w:r>
      <w:proofErr w:type="spellEnd"/>
      <w:r>
        <w:t xml:space="preserve"> </w:t>
      </w:r>
      <w:proofErr w:type="spellStart"/>
      <w:r>
        <w:t>віртуальної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</w:t>
      </w:r>
      <w:r>
        <w:rPr>
          <w:i/>
          <w:iCs/>
        </w:rPr>
        <w:t xml:space="preserve">(заголовок 1 </w:t>
      </w:r>
      <w:proofErr w:type="spellStart"/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r>
        <w:t xml:space="preserve">У 90-х </w:t>
      </w:r>
      <w:proofErr w:type="gramStart"/>
      <w:r>
        <w:t>роках</w:t>
      </w:r>
      <w:proofErr w:type="gramEnd"/>
      <w:r>
        <w:t xml:space="preserve"> на </w:t>
      </w:r>
      <w:proofErr w:type="spellStart"/>
      <w:r>
        <w:t>сторінках</w:t>
      </w:r>
      <w:proofErr w:type="spellEnd"/>
      <w:r>
        <w:t xml:space="preserve"> </w:t>
      </w:r>
      <w:proofErr w:type="spellStart"/>
      <w:r>
        <w:t>бібліотечної</w:t>
      </w:r>
      <w:proofErr w:type="spellEnd"/>
      <w:r>
        <w:t xml:space="preserve"> </w:t>
      </w:r>
      <w:proofErr w:type="spellStart"/>
      <w:r>
        <w:t>преси</w:t>
      </w:r>
      <w:proofErr w:type="spellEnd"/>
      <w:r>
        <w:t xml:space="preserve"> </w:t>
      </w:r>
      <w:proofErr w:type="spellStart"/>
      <w:r>
        <w:t>з'явився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r>
        <w:rPr>
          <w:rStyle w:val="a4"/>
        </w:rPr>
        <w:t>«</w:t>
      </w:r>
      <w:proofErr w:type="spellStart"/>
      <w:r>
        <w:rPr>
          <w:rStyle w:val="a4"/>
        </w:rPr>
        <w:t>віртуальна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бібліотека</w:t>
      </w:r>
      <w:proofErr w:type="spellEnd"/>
      <w:r>
        <w:rPr>
          <w:rStyle w:val="a4"/>
        </w:rPr>
        <w:t>»</w:t>
      </w:r>
      <w:r>
        <w:t xml:space="preserve">. До </w:t>
      </w:r>
      <w:proofErr w:type="spellStart"/>
      <w:r>
        <w:t>цього</w:t>
      </w:r>
      <w:proofErr w:type="spellEnd"/>
      <w:r>
        <w:t xml:space="preserve"> часу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енциклопедичного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і часто </w:t>
      </w:r>
      <w:proofErr w:type="spellStart"/>
      <w:r>
        <w:t>вживається</w:t>
      </w:r>
      <w:proofErr w:type="spellEnd"/>
      <w:r>
        <w:t xml:space="preserve"> в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значеннях</w:t>
      </w:r>
      <w:proofErr w:type="spellEnd"/>
      <w:r>
        <w:t xml:space="preserve">. У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, </w:t>
      </w:r>
      <w:proofErr w:type="spellStart"/>
      <w:r>
        <w:t>доступних</w:t>
      </w:r>
      <w:proofErr w:type="spellEnd"/>
      <w:r>
        <w:t xml:space="preserve"> через </w:t>
      </w:r>
      <w:proofErr w:type="spellStart"/>
      <w:r>
        <w:t>Internet</w:t>
      </w:r>
      <w:proofErr w:type="spellEnd"/>
      <w:r>
        <w:t>..</w:t>
      </w:r>
    </w:p>
    <w:p w:rsidR="00FE1698" w:rsidRDefault="00FE1698" w:rsidP="00FE1698">
      <w:pPr>
        <w:pStyle w:val="a3"/>
      </w:pPr>
      <w:proofErr w:type="spellStart"/>
      <w:proofErr w:type="gramStart"/>
      <w:r>
        <w:t>Віртуальна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місцезнаходження</w:t>
      </w:r>
      <w:proofErr w:type="spellEnd"/>
      <w:r>
        <w:t xml:space="preserve"> –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розподілені</w:t>
      </w:r>
      <w:proofErr w:type="spellEnd"/>
      <w:r>
        <w:t xml:space="preserve"> по </w:t>
      </w:r>
      <w:proofErr w:type="spellStart"/>
      <w:r>
        <w:t>комп'ютерах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континентів</w:t>
      </w:r>
      <w:proofErr w:type="spellEnd"/>
      <w:r>
        <w:t xml:space="preserve">. </w:t>
      </w:r>
      <w:proofErr w:type="spellStart"/>
      <w:r>
        <w:rPr>
          <w:rStyle w:val="a4"/>
        </w:rPr>
        <w:t>Віртуальні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інформаційні</w:t>
      </w:r>
      <w:proofErr w:type="spellEnd"/>
      <w:r>
        <w:t xml:space="preserve"> </w:t>
      </w:r>
      <w:proofErr w:type="spellStart"/>
      <w:r>
        <w:rPr>
          <w:rStyle w:val="a4"/>
        </w:rPr>
        <w:t>ресурси</w:t>
      </w:r>
      <w:proofErr w:type="spellEnd"/>
      <w:r>
        <w:t xml:space="preserve"> –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представлені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комп'ютерних</w:t>
      </w:r>
      <w:proofErr w:type="spellEnd"/>
      <w:r>
        <w:t xml:space="preserve"> </w:t>
      </w:r>
      <w:proofErr w:type="spellStart"/>
      <w:r>
        <w:t>файлів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й </w:t>
      </w:r>
      <w:proofErr w:type="spellStart"/>
      <w:r>
        <w:t>електронні</w:t>
      </w:r>
      <w:proofErr w:type="spellEnd"/>
      <w:r>
        <w:t xml:space="preserve"> каталоги, </w:t>
      </w:r>
      <w:proofErr w:type="spellStart"/>
      <w:r>
        <w:t>зібрання</w:t>
      </w:r>
      <w:proofErr w:type="spellEnd"/>
      <w:r>
        <w:t xml:space="preserve"> </w:t>
      </w:r>
      <w:proofErr w:type="spellStart"/>
      <w:r>
        <w:t>повних</w:t>
      </w:r>
      <w:proofErr w:type="spellEnd"/>
      <w:r>
        <w:t xml:space="preserve"> </w:t>
      </w:r>
      <w:proofErr w:type="spellStart"/>
      <w:r>
        <w:t>текстів</w:t>
      </w:r>
      <w:proofErr w:type="spellEnd"/>
      <w:r>
        <w:t xml:space="preserve"> </w:t>
      </w:r>
      <w:proofErr w:type="spellStart"/>
      <w:r>
        <w:t>класичних</w:t>
      </w:r>
      <w:proofErr w:type="spellEnd"/>
      <w:r>
        <w:t xml:space="preserve"> </w:t>
      </w:r>
      <w:proofErr w:type="spellStart"/>
      <w:r>
        <w:t>літературних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,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версії</w:t>
      </w:r>
      <w:proofErr w:type="spellEnd"/>
      <w:r>
        <w:t xml:space="preserve"> </w:t>
      </w:r>
      <w:proofErr w:type="spellStart"/>
      <w:r>
        <w:t>журналів</w:t>
      </w:r>
      <w:proofErr w:type="spellEnd"/>
      <w:r>
        <w:t xml:space="preserve"> та</w:t>
      </w:r>
      <w:proofErr w:type="gramEnd"/>
      <w:r>
        <w:t xml:space="preserve"> газет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Інформаційний</w:t>
      </w:r>
      <w:proofErr w:type="spellEnd"/>
      <w:r>
        <w:t xml:space="preserve"> </w:t>
      </w:r>
      <w:proofErr w:type="spellStart"/>
      <w:r>
        <w:t>потенціал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віртуальною</w:t>
      </w:r>
      <w:proofErr w:type="spellEnd"/>
      <w:r>
        <w:t xml:space="preserve"> </w:t>
      </w:r>
      <w:proofErr w:type="spellStart"/>
      <w:r>
        <w:t>комп'ютерного</w:t>
      </w:r>
      <w:proofErr w:type="spellEnd"/>
      <w:r>
        <w:t xml:space="preserve"> </w:t>
      </w:r>
      <w:proofErr w:type="spellStart"/>
      <w:r>
        <w:t>всесвіту</w:t>
      </w:r>
      <w:proofErr w:type="spellEnd"/>
      <w:r>
        <w:t xml:space="preserve"> </w:t>
      </w:r>
      <w:proofErr w:type="spellStart"/>
      <w:r>
        <w:t>величезний</w:t>
      </w:r>
      <w:proofErr w:type="spellEnd"/>
      <w:r>
        <w:t xml:space="preserve"> і </w:t>
      </w:r>
      <w:proofErr w:type="spellStart"/>
      <w:r>
        <w:t>продовжує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gramEnd"/>
      <w:r>
        <w:t>імко</w:t>
      </w:r>
      <w:proofErr w:type="spellEnd"/>
      <w:r>
        <w:t xml:space="preserve"> </w:t>
      </w:r>
      <w:proofErr w:type="spellStart"/>
      <w:r>
        <w:t>розширюватися</w:t>
      </w:r>
      <w:proofErr w:type="spellEnd"/>
      <w:r>
        <w:t xml:space="preserve">.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потужну</w:t>
      </w:r>
      <w:proofErr w:type="spellEnd"/>
      <w:r>
        <w:t xml:space="preserve"> </w:t>
      </w:r>
      <w:proofErr w:type="spellStart"/>
      <w:r>
        <w:t>самостійну</w:t>
      </w:r>
      <w:proofErr w:type="spellEnd"/>
      <w:r>
        <w:t xml:space="preserve"> </w:t>
      </w:r>
      <w:proofErr w:type="spellStart"/>
      <w:r>
        <w:t>інфраструктуру</w:t>
      </w:r>
      <w:proofErr w:type="spellEnd"/>
      <w:r>
        <w:t xml:space="preserve">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ігнорувати</w:t>
      </w:r>
      <w:proofErr w:type="spellEnd"/>
      <w:r>
        <w:t xml:space="preserve"> яку </w:t>
      </w:r>
      <w:proofErr w:type="spellStart"/>
      <w:r>
        <w:t>неможливо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proofErr w:type="gramStart"/>
      <w:r>
        <w:t>Пров</w:t>
      </w:r>
      <w:proofErr w:type="gramEnd"/>
      <w:r>
        <w:t>ідні</w:t>
      </w:r>
      <w:proofErr w:type="spellEnd"/>
      <w:r>
        <w:t xml:space="preserve">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книгозбірні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розкрити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віртуальної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історико-культурні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пасам перед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proofErr w:type="gramStart"/>
      <w:r>
        <w:t>арх</w:t>
      </w:r>
      <w:proofErr w:type="gramEnd"/>
      <w:r>
        <w:t>ітектуру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, яка </w:t>
      </w:r>
      <w:proofErr w:type="spellStart"/>
      <w:r>
        <w:t>розкриватиме</w:t>
      </w:r>
      <w:proofErr w:type="spellEnd"/>
      <w:r>
        <w:t xml:space="preserve"> </w:t>
      </w:r>
      <w:proofErr w:type="spellStart"/>
      <w:r>
        <w:t>пам'ятки</w:t>
      </w:r>
      <w:proofErr w:type="spellEnd"/>
      <w:r>
        <w:t xml:space="preserve"> </w:t>
      </w:r>
      <w:proofErr w:type="spellStart"/>
      <w:r>
        <w:t>східнослов'янської</w:t>
      </w:r>
      <w:proofErr w:type="spellEnd"/>
      <w:r>
        <w:t xml:space="preserve"> </w:t>
      </w:r>
      <w:proofErr w:type="spellStart"/>
      <w:r>
        <w:t>писемності</w:t>
      </w:r>
      <w:proofErr w:type="spellEnd"/>
      <w:r>
        <w:t xml:space="preserve"> й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друку</w:t>
      </w:r>
      <w:proofErr w:type="spellEnd"/>
      <w:r>
        <w:t xml:space="preserve"> з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окремої</w:t>
      </w:r>
      <w:proofErr w:type="spellEnd"/>
      <w:r>
        <w:t xml:space="preserve"> </w:t>
      </w:r>
      <w:proofErr w:type="spellStart"/>
      <w:r>
        <w:t>книгозбірні</w:t>
      </w:r>
      <w:proofErr w:type="spellEnd"/>
      <w:r>
        <w:t xml:space="preserve">. </w:t>
      </w:r>
      <w:proofErr w:type="spellStart"/>
      <w:r>
        <w:t>Архітектура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lastRenderedPageBreak/>
        <w:t>прискоренню</w:t>
      </w:r>
      <w:proofErr w:type="spellEnd"/>
      <w:r>
        <w:t xml:space="preserve"> </w:t>
      </w:r>
      <w:proofErr w:type="spellStart"/>
      <w:r>
        <w:t>дослідницького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при </w:t>
      </w:r>
      <w:proofErr w:type="spellStart"/>
      <w:r>
        <w:t>роботі</w:t>
      </w:r>
      <w:proofErr w:type="spellEnd"/>
      <w:r>
        <w:t xml:space="preserve"> з </w:t>
      </w:r>
      <w:proofErr w:type="spellStart"/>
      <w:r>
        <w:t>пам'ятками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книжкової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шляхом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бар'єрів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згаданими</w:t>
      </w:r>
      <w:proofErr w:type="spellEnd"/>
      <w:r>
        <w:t xml:space="preserve"> </w:t>
      </w:r>
      <w:proofErr w:type="spellStart"/>
      <w:proofErr w:type="gramStart"/>
      <w:r>
        <w:t>пам'ятками</w:t>
      </w:r>
      <w:proofErr w:type="spellEnd"/>
      <w:proofErr w:type="gramEnd"/>
      <w:r>
        <w:t xml:space="preserve"> і </w:t>
      </w:r>
      <w:proofErr w:type="spellStart"/>
      <w:r>
        <w:t>сучасними</w:t>
      </w:r>
      <w:proofErr w:type="spellEnd"/>
      <w:r>
        <w:t xml:space="preserve"> </w:t>
      </w:r>
      <w:proofErr w:type="spellStart"/>
      <w:r>
        <w:t>фахівцями</w:t>
      </w:r>
      <w:proofErr w:type="spellEnd"/>
      <w:r>
        <w:t xml:space="preserve">. 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бар'є</w:t>
      </w:r>
      <w:proofErr w:type="gramStart"/>
      <w:r>
        <w:t>р</w:t>
      </w:r>
      <w:proofErr w:type="gramEnd"/>
      <w:r>
        <w:t>ів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археографічний</w:t>
      </w:r>
      <w:proofErr w:type="spellEnd"/>
      <w:r>
        <w:t xml:space="preserve"> характер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зафіксованої</w:t>
      </w:r>
      <w:proofErr w:type="spellEnd"/>
      <w:r>
        <w:t xml:space="preserve"> в </w:t>
      </w:r>
      <w:proofErr w:type="spellStart"/>
      <w:r>
        <w:t>історико-культурних</w:t>
      </w:r>
      <w:proofErr w:type="spellEnd"/>
      <w:r>
        <w:t xml:space="preserve"> фондах </w:t>
      </w:r>
      <w:proofErr w:type="spellStart"/>
      <w:r>
        <w:t>бібліотек</w:t>
      </w:r>
      <w:proofErr w:type="spellEnd"/>
      <w:r>
        <w:t xml:space="preserve">, не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семантичній</w:t>
      </w:r>
      <w:proofErr w:type="spellEnd"/>
      <w:r>
        <w:t xml:space="preserve"> </w:t>
      </w:r>
      <w:proofErr w:type="spellStart"/>
      <w:r>
        <w:t>спроможності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r>
        <w:t>фахівцями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rPr>
          <w:rStyle w:val="a4"/>
        </w:rPr>
        <w:t>Інформаційні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бар'єри</w:t>
      </w:r>
      <w:proofErr w:type="spellEnd"/>
      <w:r>
        <w:t xml:space="preserve"> </w:t>
      </w:r>
      <w:r>
        <w:rPr>
          <w:i/>
          <w:iCs/>
        </w:rPr>
        <w:t xml:space="preserve">(заголовок 2 </w:t>
      </w:r>
      <w:proofErr w:type="spellStart"/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r>
        <w:t xml:space="preserve">До таких </w:t>
      </w:r>
      <w:proofErr w:type="spellStart"/>
      <w:r>
        <w:t>бар'є</w:t>
      </w:r>
      <w:proofErr w:type="gramStart"/>
      <w:r>
        <w:t>р</w:t>
      </w:r>
      <w:proofErr w:type="gramEnd"/>
      <w:r>
        <w:t>ів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віднести</w:t>
      </w:r>
      <w:proofErr w:type="spellEnd"/>
      <w:r>
        <w:t>:</w:t>
      </w:r>
    </w:p>
    <w:p w:rsidR="00FE1698" w:rsidRDefault="00FE1698" w:rsidP="00FE1698">
      <w:pPr>
        <w:pStyle w:val="a3"/>
      </w:pPr>
      <w:r>
        <w:t xml:space="preserve">w  </w:t>
      </w:r>
      <w:proofErr w:type="spellStart"/>
      <w:r>
        <w:t>мовно-часові</w:t>
      </w:r>
      <w:proofErr w:type="spellEnd"/>
      <w:r>
        <w:t xml:space="preserve"> як </w:t>
      </w:r>
      <w:proofErr w:type="spellStart"/>
      <w:r>
        <w:t>наслідок</w:t>
      </w:r>
      <w:proofErr w:type="spellEnd"/>
      <w:r>
        <w:t xml:space="preserve">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понять,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неоднозначністю</w:t>
      </w:r>
      <w:proofErr w:type="spellEnd"/>
      <w:r>
        <w:t xml:space="preserve"> </w:t>
      </w:r>
      <w:proofErr w:type="spellStart"/>
      <w:r>
        <w:t>трактування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, як результат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розбіжностей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пам'яток</w:t>
      </w:r>
      <w:proofErr w:type="spellEnd"/>
      <w:r>
        <w:t xml:space="preserve"> </w:t>
      </w:r>
      <w:proofErr w:type="spellStart"/>
      <w:r>
        <w:t>писемності</w:t>
      </w:r>
      <w:proofErr w:type="spellEnd"/>
      <w:r>
        <w:t xml:space="preserve"> та </w:t>
      </w:r>
      <w:proofErr w:type="spellStart"/>
      <w:r>
        <w:t>друку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мовою</w:t>
      </w:r>
      <w:proofErr w:type="spellEnd"/>
      <w:r>
        <w:t xml:space="preserve">, яка </w:t>
      </w:r>
      <w:proofErr w:type="spellStart"/>
      <w:r>
        <w:t>вживається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ідниками</w:t>
      </w:r>
      <w:proofErr w:type="spellEnd"/>
      <w:r>
        <w:t>;</w:t>
      </w:r>
    </w:p>
    <w:p w:rsidR="00FE1698" w:rsidRDefault="00FE1698" w:rsidP="00FE1698">
      <w:pPr>
        <w:pStyle w:val="a3"/>
      </w:pPr>
      <w:r>
        <w:t>w  культурно-</w:t>
      </w:r>
      <w:proofErr w:type="spellStart"/>
      <w:r>
        <w:t>освітні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випливають</w:t>
      </w:r>
      <w:proofErr w:type="spellEnd"/>
      <w:r>
        <w:t xml:space="preserve"> з </w:t>
      </w:r>
      <w:proofErr w:type="spellStart"/>
      <w:r>
        <w:t>недостатнього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дослідника</w:t>
      </w:r>
      <w:proofErr w:type="spellEnd"/>
      <w:r>
        <w:t xml:space="preserve"> до </w:t>
      </w:r>
      <w:proofErr w:type="spellStart"/>
      <w:r>
        <w:t>сприйняття</w:t>
      </w:r>
      <w:proofErr w:type="spellEnd"/>
      <w:r>
        <w:t xml:space="preserve"> ним </w:t>
      </w:r>
      <w:proofErr w:type="spellStart"/>
      <w:r>
        <w:t>археографічної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FE1698" w:rsidRDefault="00FE1698" w:rsidP="00FE1698">
      <w:pPr>
        <w:pStyle w:val="a3"/>
      </w:pPr>
      <w:r>
        <w:t xml:space="preserve">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потреба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proofErr w:type="gramStart"/>
      <w:r>
        <w:rPr>
          <w:rStyle w:val="a4"/>
        </w:rPr>
        <w:t>арх</w:t>
      </w:r>
      <w:proofErr w:type="gramEnd"/>
      <w:r>
        <w:rPr>
          <w:rStyle w:val="a4"/>
        </w:rPr>
        <w:t>ітектури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віртуальної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бібліотеки</w:t>
      </w:r>
      <w:proofErr w:type="spellEnd"/>
      <w:r>
        <w:rPr>
          <w:rStyle w:val="a4"/>
        </w:rPr>
        <w:t xml:space="preserve"> </w:t>
      </w:r>
      <w:r>
        <w:t xml:space="preserve">як </w:t>
      </w:r>
      <w:proofErr w:type="spellStart"/>
      <w:r>
        <w:t>гіпертекстової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енциклопедії</w:t>
      </w:r>
      <w:proofErr w:type="spellEnd"/>
      <w:r>
        <w:t xml:space="preserve"> з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книжкової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стати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вищеназваних</w:t>
      </w:r>
      <w:proofErr w:type="spellEnd"/>
      <w:r>
        <w:t xml:space="preserve"> </w:t>
      </w:r>
      <w:proofErr w:type="spellStart"/>
      <w:r>
        <w:t>семантичних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бар'єрів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історико-культурними</w:t>
      </w:r>
      <w:proofErr w:type="spellEnd"/>
      <w:r>
        <w:t xml:space="preserve"> фондами </w:t>
      </w:r>
      <w:proofErr w:type="spellStart"/>
      <w:r>
        <w:t>бібліотек</w:t>
      </w:r>
      <w:proofErr w:type="spellEnd"/>
      <w:r>
        <w:t xml:space="preserve"> та </w:t>
      </w:r>
      <w:proofErr w:type="spellStart"/>
      <w:r>
        <w:t>їхніми</w:t>
      </w:r>
      <w:proofErr w:type="spellEnd"/>
      <w:r>
        <w:t xml:space="preserve"> </w:t>
      </w:r>
      <w:proofErr w:type="spellStart"/>
      <w:r>
        <w:t>фахівцями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Усне</w:t>
      </w:r>
      <w:proofErr w:type="spellEnd"/>
      <w:r>
        <w:t xml:space="preserve"> слово як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</w:t>
      </w:r>
      <w:r>
        <w:rPr>
          <w:i/>
          <w:iCs/>
        </w:rPr>
        <w:t xml:space="preserve">(заголовок 1 </w:t>
      </w:r>
      <w:proofErr w:type="spellStart"/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proofErr w:type="spellStart"/>
      <w:r>
        <w:t>Історія</w:t>
      </w:r>
      <w:proofErr w:type="spellEnd"/>
      <w:r>
        <w:t xml:space="preserve"> </w:t>
      </w:r>
      <w:proofErr w:type="spellStart"/>
      <w:r>
        <w:t>ораторського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</w:t>
      </w:r>
      <w:r>
        <w:rPr>
          <w:i/>
          <w:iCs/>
        </w:rPr>
        <w:t xml:space="preserve">(заголовок 2 </w:t>
      </w:r>
      <w:proofErr w:type="spellStart"/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proofErr w:type="spellStart"/>
      <w:r>
        <w:t>Загальновідомо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ораторського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</w:t>
      </w:r>
      <w:proofErr w:type="spellStart"/>
      <w:proofErr w:type="gramStart"/>
      <w:r>
        <w:t>починається</w:t>
      </w:r>
      <w:proofErr w:type="spellEnd"/>
      <w:proofErr w:type="gramEnd"/>
      <w:r>
        <w:t xml:space="preserve"> з </w:t>
      </w:r>
      <w:proofErr w:type="spellStart"/>
      <w:r>
        <w:t>античної</w:t>
      </w:r>
      <w:proofErr w:type="spellEnd"/>
      <w:r>
        <w:t xml:space="preserve"> </w:t>
      </w:r>
      <w:proofErr w:type="spellStart"/>
      <w:r>
        <w:t>Греції</w:t>
      </w:r>
      <w:proofErr w:type="spellEnd"/>
      <w:r>
        <w:t xml:space="preserve">. І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спогади</w:t>
      </w:r>
      <w:proofErr w:type="spellEnd"/>
      <w:r>
        <w:t xml:space="preserve"> про </w:t>
      </w:r>
      <w:proofErr w:type="spellStart"/>
      <w:r>
        <w:rPr>
          <w:rStyle w:val="a4"/>
        </w:rPr>
        <w:t>ораторське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мистецтво</w:t>
      </w:r>
      <w:proofErr w:type="spellEnd"/>
      <w:r>
        <w:rPr>
          <w:rStyle w:val="a4"/>
        </w:rPr>
        <w:t xml:space="preserve"> </w:t>
      </w:r>
      <w:r>
        <w:t xml:space="preserve">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кращих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ми </w:t>
      </w:r>
      <w:proofErr w:type="spellStart"/>
      <w:r>
        <w:t>знаходимо</w:t>
      </w:r>
      <w:proofErr w:type="spellEnd"/>
      <w:r>
        <w:t xml:space="preserve"> в «</w:t>
      </w:r>
      <w:proofErr w:type="spellStart"/>
      <w:r>
        <w:t>Іліаді</w:t>
      </w:r>
      <w:proofErr w:type="spellEnd"/>
      <w:r>
        <w:t>» та «</w:t>
      </w:r>
      <w:proofErr w:type="spellStart"/>
      <w:r>
        <w:t>Одіссеї</w:t>
      </w:r>
      <w:proofErr w:type="spellEnd"/>
      <w:r>
        <w:t xml:space="preserve">», </w:t>
      </w:r>
      <w:proofErr w:type="spellStart"/>
      <w:r>
        <w:t>створених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у IX-VIII ст. до н. е., та «золоте </w:t>
      </w:r>
      <w:proofErr w:type="spellStart"/>
      <w:r>
        <w:t>століття</w:t>
      </w:r>
      <w:proofErr w:type="spellEnd"/>
      <w:r>
        <w:t xml:space="preserve">» </w:t>
      </w:r>
      <w:proofErr w:type="spellStart"/>
      <w:r>
        <w:t>грецького</w:t>
      </w:r>
      <w:proofErr w:type="spellEnd"/>
      <w:r>
        <w:t xml:space="preserve"> </w:t>
      </w:r>
      <w:proofErr w:type="spellStart"/>
      <w:r>
        <w:t>красномовства</w:t>
      </w:r>
      <w:proofErr w:type="spellEnd"/>
      <w:r>
        <w:t xml:space="preserve"> настало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V ст. до н. е. У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давні</w:t>
      </w:r>
      <w:proofErr w:type="spellEnd"/>
      <w:r>
        <w:t xml:space="preserve"> </w:t>
      </w:r>
      <w:proofErr w:type="spellStart"/>
      <w:r>
        <w:t>часи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</w:t>
      </w:r>
      <w:proofErr w:type="spellStart"/>
      <w:r>
        <w:t>ораторському</w:t>
      </w:r>
      <w:proofErr w:type="spellEnd"/>
      <w:r>
        <w:t xml:space="preserve"> </w:t>
      </w:r>
      <w:proofErr w:type="spellStart"/>
      <w:r>
        <w:t>мистецтву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справою престижною.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Греції</w:t>
      </w:r>
      <w:proofErr w:type="spellEnd"/>
      <w:r>
        <w:t xml:space="preserve"> </w:t>
      </w:r>
      <w:proofErr w:type="spellStart"/>
      <w:r>
        <w:t>намагалися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успіхів</w:t>
      </w:r>
      <w:proofErr w:type="spellEnd"/>
      <w:r>
        <w:t xml:space="preserve"> у </w:t>
      </w:r>
      <w:proofErr w:type="spellStart"/>
      <w:r>
        <w:t>мистецтві</w:t>
      </w:r>
      <w:proofErr w:type="spellEnd"/>
      <w:r>
        <w:t xml:space="preserve"> </w:t>
      </w:r>
      <w:proofErr w:type="spellStart"/>
      <w:r>
        <w:t>красномовства</w:t>
      </w:r>
      <w:proofErr w:type="spellEnd"/>
      <w:r>
        <w:t xml:space="preserve">. Так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перетворюється</w:t>
      </w:r>
      <w:proofErr w:type="spellEnd"/>
      <w:r>
        <w:t xml:space="preserve"> у </w:t>
      </w:r>
      <w:proofErr w:type="spellStart"/>
      <w:r>
        <w:t>вагомий</w:t>
      </w:r>
      <w:proofErr w:type="spellEnd"/>
      <w:r>
        <w:t xml:space="preserve"> фактор </w:t>
      </w:r>
      <w:proofErr w:type="spellStart"/>
      <w:r>
        <w:t>суспільного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Афін</w:t>
      </w:r>
      <w:proofErr w:type="spellEnd"/>
      <w:r>
        <w:t xml:space="preserve">, </w:t>
      </w:r>
      <w:proofErr w:type="spellStart"/>
      <w:r>
        <w:t>знаряддя</w:t>
      </w:r>
      <w:proofErr w:type="spellEnd"/>
      <w:r>
        <w:t xml:space="preserve"> </w:t>
      </w:r>
      <w:proofErr w:type="spellStart"/>
      <w:r>
        <w:t>політичної</w:t>
      </w:r>
      <w:proofErr w:type="spellEnd"/>
      <w:r>
        <w:t xml:space="preserve"> </w:t>
      </w:r>
      <w:proofErr w:type="spellStart"/>
      <w:r>
        <w:t>боротьби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Саме</w:t>
      </w:r>
      <w:proofErr w:type="spellEnd"/>
      <w:r>
        <w:t xml:space="preserve"> в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і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rPr>
          <w:rStyle w:val="a4"/>
        </w:rPr>
        <w:t>теорія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красномовства</w:t>
      </w:r>
      <w:proofErr w:type="spellEnd"/>
      <w:r>
        <w:rPr>
          <w:rStyle w:val="a4"/>
        </w:rPr>
        <w:t xml:space="preserve"> –</w:t>
      </w:r>
      <w:r>
        <w:t xml:space="preserve"> </w:t>
      </w:r>
      <w:r>
        <w:rPr>
          <w:rStyle w:val="a4"/>
        </w:rPr>
        <w:t xml:space="preserve">риторика як </w:t>
      </w:r>
      <w:proofErr w:type="spellStart"/>
      <w:r>
        <w:t>теоретичне</w:t>
      </w:r>
      <w:proofErr w:type="spellEnd"/>
      <w:r>
        <w:t xml:space="preserve"> </w:t>
      </w:r>
      <w:proofErr w:type="spellStart"/>
      <w:r>
        <w:t>узагальнення</w:t>
      </w:r>
      <w:proofErr w:type="spellEnd"/>
      <w:r>
        <w:t xml:space="preserve"> практики </w:t>
      </w:r>
      <w:proofErr w:type="spellStart"/>
      <w:r>
        <w:t>ораторського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зібрання</w:t>
      </w:r>
      <w:proofErr w:type="spellEnd"/>
      <w:r>
        <w:t xml:space="preserve"> правил і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прийомів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красномовству</w:t>
      </w:r>
      <w:proofErr w:type="spellEnd"/>
      <w:r>
        <w:t xml:space="preserve">. В </w:t>
      </w:r>
      <w:proofErr w:type="spellStart"/>
      <w:r>
        <w:t>тої</w:t>
      </w:r>
      <w:proofErr w:type="spellEnd"/>
      <w:r>
        <w:t xml:space="preserve"> і же час </w:t>
      </w:r>
      <w:proofErr w:type="spellStart"/>
      <w:r>
        <w:t>з'</w:t>
      </w:r>
      <w:proofErr w:type="gramStart"/>
      <w:r>
        <w:t>являється</w:t>
      </w:r>
      <w:proofErr w:type="spellEnd"/>
      <w:proofErr w:type="gramEnd"/>
      <w:r>
        <w:t xml:space="preserve"> і </w:t>
      </w:r>
      <w:proofErr w:type="spellStart"/>
      <w:r>
        <w:t>професія</w:t>
      </w:r>
      <w:proofErr w:type="spellEnd"/>
      <w:r>
        <w:t xml:space="preserve"> </w:t>
      </w:r>
      <w:r>
        <w:rPr>
          <w:rStyle w:val="a4"/>
        </w:rPr>
        <w:t>ритора –</w:t>
      </w:r>
      <w:r>
        <w:t xml:space="preserve"> учителя </w:t>
      </w:r>
      <w:proofErr w:type="spellStart"/>
      <w:r>
        <w:t>красномовства</w:t>
      </w:r>
      <w:proofErr w:type="spellEnd"/>
      <w:r>
        <w:t xml:space="preserve">. </w:t>
      </w:r>
      <w:proofErr w:type="spellStart"/>
      <w:r>
        <w:t>Видатний</w:t>
      </w:r>
      <w:proofErr w:type="spellEnd"/>
      <w:r>
        <w:t xml:space="preserve"> </w:t>
      </w:r>
      <w:proofErr w:type="spellStart"/>
      <w:r>
        <w:t>давньогрецький</w:t>
      </w:r>
      <w:proofErr w:type="spellEnd"/>
      <w:r>
        <w:t xml:space="preserve"> учений Аристотель (384-322 </w:t>
      </w:r>
      <w:proofErr w:type="spellStart"/>
      <w:r>
        <w:t>pp</w:t>
      </w:r>
      <w:proofErr w:type="spellEnd"/>
      <w:r>
        <w:t xml:space="preserve">. до і i. e.) у </w:t>
      </w:r>
      <w:proofErr w:type="spellStart"/>
      <w:proofErr w:type="gramStart"/>
      <w:r>
        <w:t>своїй</w:t>
      </w:r>
      <w:proofErr w:type="spellEnd"/>
      <w:proofErr w:type="gramEnd"/>
      <w:r>
        <w:t xml:space="preserve"> </w:t>
      </w:r>
      <w:proofErr w:type="spellStart"/>
      <w:r>
        <w:t>праці</w:t>
      </w:r>
      <w:proofErr w:type="spellEnd"/>
      <w:r>
        <w:t xml:space="preserve"> «Риторика»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наукову</w:t>
      </w:r>
      <w:proofErr w:type="spellEnd"/>
      <w:r>
        <w:t xml:space="preserve"> </w:t>
      </w:r>
      <w:proofErr w:type="spellStart"/>
      <w:r>
        <w:t>розробку</w:t>
      </w:r>
      <w:proofErr w:type="spellEnd"/>
      <w:r>
        <w:t xml:space="preserve"> </w:t>
      </w:r>
      <w:proofErr w:type="spellStart"/>
      <w:r>
        <w:t>ораторського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теоретики </w:t>
      </w:r>
      <w:proofErr w:type="spellStart"/>
      <w:r>
        <w:t>красномовства</w:t>
      </w:r>
      <w:proofErr w:type="spellEnd"/>
      <w:r>
        <w:t xml:space="preserve"> </w:t>
      </w:r>
      <w:proofErr w:type="spellStart"/>
      <w:r>
        <w:t>обмежувалися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ораторських</w:t>
      </w:r>
      <w:proofErr w:type="spellEnd"/>
      <w:r>
        <w:t xml:space="preserve"> </w:t>
      </w:r>
      <w:proofErr w:type="spellStart"/>
      <w:r>
        <w:t>прийомів</w:t>
      </w:r>
      <w:proofErr w:type="spellEnd"/>
      <w:r>
        <w:t xml:space="preserve">, то Аристотель </w:t>
      </w:r>
      <w:proofErr w:type="spellStart"/>
      <w:r>
        <w:t>уперше</w:t>
      </w:r>
      <w:proofErr w:type="spellEnd"/>
      <w:r>
        <w:t xml:space="preserve"> </w:t>
      </w:r>
      <w:proofErr w:type="spellStart"/>
      <w:r>
        <w:t>обґрунтував</w:t>
      </w:r>
      <w:proofErr w:type="spellEnd"/>
      <w:r>
        <w:t xml:space="preserve"> </w:t>
      </w:r>
      <w:proofErr w:type="spellStart"/>
      <w:r>
        <w:t>ораторське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 xml:space="preserve"> як </w:t>
      </w:r>
      <w:proofErr w:type="spellStart"/>
      <w:r>
        <w:t>особливий</w:t>
      </w:r>
      <w:proofErr w:type="spellEnd"/>
      <w:r>
        <w:t xml:space="preserve"> вид </w:t>
      </w:r>
      <w:proofErr w:type="spellStart"/>
      <w:r>
        <w:t>людської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століть</w:t>
      </w:r>
      <w:proofErr w:type="spellEnd"/>
      <w:r>
        <w:t xml:space="preserve"> теоретики </w:t>
      </w:r>
      <w:proofErr w:type="spellStart"/>
      <w:r>
        <w:t>красномовства</w:t>
      </w:r>
      <w:proofErr w:type="spellEnd"/>
      <w:r>
        <w:t xml:space="preserve"> </w:t>
      </w:r>
      <w:proofErr w:type="spellStart"/>
      <w:r>
        <w:t>поділяли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точку </w:t>
      </w:r>
      <w:proofErr w:type="spellStart"/>
      <w:r>
        <w:t>зору</w:t>
      </w:r>
      <w:proofErr w:type="spellEnd"/>
      <w:r>
        <w:t xml:space="preserve">, </w:t>
      </w:r>
      <w:proofErr w:type="spellStart"/>
      <w:r>
        <w:t>лите</w:t>
      </w:r>
      <w:proofErr w:type="spellEnd"/>
      <w:r>
        <w:t xml:space="preserve"> </w:t>
      </w:r>
      <w:proofErr w:type="spellStart"/>
      <w:r>
        <w:t>розвиваючи</w:t>
      </w:r>
      <w:proofErr w:type="spellEnd"/>
      <w:r>
        <w:t xml:space="preserve"> і </w:t>
      </w:r>
      <w:proofErr w:type="spellStart"/>
      <w:r>
        <w:t>доповнюючи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Аристотель </w:t>
      </w:r>
      <w:proofErr w:type="spellStart"/>
      <w:r>
        <w:t>вважав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rPr>
          <w:rStyle w:val="a4"/>
        </w:rPr>
        <w:t>здійснення</w:t>
      </w:r>
      <w:proofErr w:type="spellEnd"/>
      <w:r>
        <w:rPr>
          <w:rStyle w:val="a4"/>
        </w:rPr>
        <w:t xml:space="preserve"> акту </w:t>
      </w:r>
      <w:proofErr w:type="spellStart"/>
      <w:r>
        <w:rPr>
          <w:rStyle w:val="a4"/>
        </w:rPr>
        <w:t>людського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спілкування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три </w:t>
      </w:r>
      <w:proofErr w:type="spellStart"/>
      <w:r>
        <w:t>елементи</w:t>
      </w:r>
      <w:proofErr w:type="spellEnd"/>
      <w:proofErr w:type="gramStart"/>
      <w:r>
        <w:t xml:space="preserve"> :</w:t>
      </w:r>
      <w:proofErr w:type="gramEnd"/>
    </w:p>
    <w:p w:rsidR="00FE1698" w:rsidRDefault="00FE1698" w:rsidP="00FE1698">
      <w:pPr>
        <w:pStyle w:val="a3"/>
      </w:pPr>
      <w:r>
        <w:t xml:space="preserve">w  особа, </w:t>
      </w:r>
      <w:proofErr w:type="spellStart"/>
      <w:r>
        <w:t>що</w:t>
      </w:r>
      <w:proofErr w:type="spellEnd"/>
      <w:r>
        <w:t xml:space="preserve"> говорить;</w:t>
      </w:r>
    </w:p>
    <w:p w:rsidR="00FE1698" w:rsidRDefault="00FE1698" w:rsidP="00FE1698">
      <w:pPr>
        <w:pStyle w:val="a3"/>
      </w:pPr>
      <w:r>
        <w:t xml:space="preserve">w  </w:t>
      </w:r>
      <w:proofErr w:type="spellStart"/>
      <w:r>
        <w:t>промова</w:t>
      </w:r>
      <w:proofErr w:type="spellEnd"/>
      <w:r>
        <w:t xml:space="preserve">, яку </w:t>
      </w:r>
      <w:proofErr w:type="spellStart"/>
      <w:r>
        <w:t>ця</w:t>
      </w:r>
      <w:proofErr w:type="spellEnd"/>
      <w:r>
        <w:t xml:space="preserve"> особа </w:t>
      </w:r>
      <w:proofErr w:type="spellStart"/>
      <w:r>
        <w:t>проголошу</w:t>
      </w:r>
      <w:proofErr w:type="gramStart"/>
      <w:r>
        <w:t>є</w:t>
      </w:r>
      <w:proofErr w:type="spellEnd"/>
      <w:r>
        <w:t>;</w:t>
      </w:r>
      <w:proofErr w:type="gramEnd"/>
    </w:p>
    <w:p w:rsidR="00FE1698" w:rsidRDefault="00FE1698" w:rsidP="00FE1698">
      <w:pPr>
        <w:pStyle w:val="a3"/>
      </w:pPr>
      <w:r>
        <w:t xml:space="preserve">w  особа, яка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промову</w:t>
      </w:r>
      <w:proofErr w:type="spellEnd"/>
      <w:r>
        <w:t xml:space="preserve"> </w:t>
      </w:r>
      <w:proofErr w:type="spellStart"/>
      <w:r>
        <w:t>слуха</w:t>
      </w:r>
      <w:proofErr w:type="gramStart"/>
      <w:r>
        <w:t>є</w:t>
      </w:r>
      <w:proofErr w:type="spellEnd"/>
      <w:r>
        <w:t>.</w:t>
      </w:r>
      <w:proofErr w:type="gramEnd"/>
    </w:p>
    <w:p w:rsidR="00FE1698" w:rsidRDefault="00FE1698" w:rsidP="00FE1698">
      <w:pPr>
        <w:pStyle w:val="a3"/>
      </w:pPr>
      <w:proofErr w:type="spellStart"/>
      <w:r>
        <w:lastRenderedPageBreak/>
        <w:t>Отже</w:t>
      </w:r>
      <w:proofErr w:type="spellEnd"/>
      <w:r>
        <w:t xml:space="preserve">, </w:t>
      </w:r>
      <w:proofErr w:type="spellStart"/>
      <w:r>
        <w:t>ще</w:t>
      </w:r>
      <w:proofErr w:type="spellEnd"/>
      <w:r>
        <w:t xml:space="preserve"> в </w:t>
      </w:r>
      <w:proofErr w:type="spellStart"/>
      <w:r>
        <w:t>стародавні</w:t>
      </w:r>
      <w:proofErr w:type="spellEnd"/>
      <w:r>
        <w:t xml:space="preserve"> </w:t>
      </w:r>
      <w:proofErr w:type="spellStart"/>
      <w:r>
        <w:t>часи</w:t>
      </w:r>
      <w:proofErr w:type="spellEnd"/>
      <w:r>
        <w:t xml:space="preserve"> люди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цінували</w:t>
      </w:r>
      <w:proofErr w:type="spellEnd"/>
      <w:r>
        <w:t xml:space="preserve"> </w:t>
      </w:r>
      <w:proofErr w:type="spellStart"/>
      <w:r>
        <w:t>усне</w:t>
      </w:r>
      <w:proofErr w:type="spellEnd"/>
      <w:r>
        <w:t xml:space="preserve"> слово і </w:t>
      </w:r>
      <w:proofErr w:type="spellStart"/>
      <w:r>
        <w:t>розуміли</w:t>
      </w:r>
      <w:proofErr w:type="spellEnd"/>
      <w:r>
        <w:t xml:space="preserve">, яку силу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, </w:t>
      </w:r>
      <w:proofErr w:type="spellStart"/>
      <w:r>
        <w:t>впливаючи</w:t>
      </w:r>
      <w:proofErr w:type="spellEnd"/>
      <w:r>
        <w:t xml:space="preserve"> на </w:t>
      </w:r>
      <w:proofErr w:type="spellStart"/>
      <w:r>
        <w:t>переконання</w:t>
      </w:r>
      <w:proofErr w:type="spellEnd"/>
      <w:r>
        <w:t xml:space="preserve"> і </w:t>
      </w:r>
      <w:proofErr w:type="spellStart"/>
      <w:proofErr w:type="gramStart"/>
      <w:r>
        <w:t>св</w:t>
      </w:r>
      <w:proofErr w:type="gramEnd"/>
      <w:r>
        <w:t>ідомість</w:t>
      </w:r>
      <w:proofErr w:type="spellEnd"/>
      <w:r>
        <w:t xml:space="preserve"> людей.</w:t>
      </w:r>
    </w:p>
    <w:p w:rsidR="00FE1698" w:rsidRDefault="00FE1698" w:rsidP="00FE1698">
      <w:pPr>
        <w:pStyle w:val="a3"/>
      </w:pPr>
      <w:proofErr w:type="spellStart"/>
      <w:r>
        <w:t>Усне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в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r>
        <w:rPr>
          <w:i/>
          <w:iCs/>
        </w:rPr>
        <w:t xml:space="preserve">(заголовок 2 </w:t>
      </w:r>
      <w:proofErr w:type="spellStart"/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івня</w:t>
      </w:r>
      <w:proofErr w:type="spellEnd"/>
      <w:r>
        <w:rPr>
          <w:i/>
          <w:iCs/>
        </w:rPr>
        <w:t>)</w:t>
      </w:r>
    </w:p>
    <w:p w:rsidR="00FE1698" w:rsidRDefault="00FE1698" w:rsidP="00FE1698">
      <w:pPr>
        <w:pStyle w:val="a3"/>
      </w:pPr>
      <w:r>
        <w:t xml:space="preserve">В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rPr>
          <w:rStyle w:val="a4"/>
        </w:rPr>
        <w:t>усне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мовлення</w:t>
      </w:r>
      <w:proofErr w:type="spellEnd"/>
      <w:r>
        <w:t xml:space="preserve"> широко </w:t>
      </w:r>
      <w:proofErr w:type="spellStart"/>
      <w:r>
        <w:t>застосовується</w:t>
      </w:r>
      <w:proofErr w:type="spellEnd"/>
      <w:r>
        <w:t xml:space="preserve"> у </w:t>
      </w:r>
      <w:proofErr w:type="spellStart"/>
      <w:r>
        <w:t>всіх</w:t>
      </w:r>
      <w:proofErr w:type="spellEnd"/>
      <w:r>
        <w:t xml:space="preserve"> сферах </w:t>
      </w:r>
      <w:proofErr w:type="spellStart"/>
      <w:r>
        <w:t>суспільного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воно</w:t>
      </w:r>
      <w:proofErr w:type="spellEnd"/>
      <w:r>
        <w:t xml:space="preserve"> є </w:t>
      </w:r>
      <w:proofErr w:type="spellStart"/>
      <w:r>
        <w:t>ефективним</w:t>
      </w:r>
      <w:proofErr w:type="spellEnd"/>
      <w:r>
        <w:t xml:space="preserve">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освіти</w:t>
      </w:r>
      <w:proofErr w:type="spellEnd"/>
      <w:r>
        <w:t xml:space="preserve">, науки, </w:t>
      </w:r>
      <w:proofErr w:type="spellStart"/>
      <w:r>
        <w:t>культури</w:t>
      </w:r>
      <w:proofErr w:type="spellEnd"/>
      <w: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ощо</w:t>
      </w:r>
      <w:proofErr w:type="spellEnd"/>
      <w:r>
        <w:t xml:space="preserve">. </w:t>
      </w:r>
      <w:proofErr w:type="spellStart"/>
      <w:r>
        <w:t>Статистичні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ідчать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людей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слухає</w:t>
      </w:r>
      <w:proofErr w:type="spellEnd"/>
      <w:r>
        <w:t xml:space="preserve"> і говорить,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читає</w:t>
      </w:r>
      <w:proofErr w:type="spellEnd"/>
      <w:r>
        <w:t xml:space="preserve"> і </w:t>
      </w:r>
      <w:proofErr w:type="spellStart"/>
      <w:r>
        <w:t>пише</w:t>
      </w:r>
      <w:proofErr w:type="spellEnd"/>
      <w:r>
        <w:t xml:space="preserve">. </w:t>
      </w:r>
      <w:proofErr w:type="spellStart"/>
      <w:r>
        <w:t>Вчені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пересічний</w:t>
      </w:r>
      <w:proofErr w:type="spellEnd"/>
      <w:r>
        <w:t xml:space="preserve"> </w:t>
      </w:r>
      <w:proofErr w:type="spellStart"/>
      <w:r>
        <w:t>міський</w:t>
      </w:r>
      <w:proofErr w:type="spellEnd"/>
      <w:r>
        <w:t xml:space="preserve"> житель,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10-11 годин на </w:t>
      </w:r>
      <w:proofErr w:type="spellStart"/>
      <w:r>
        <w:t>добу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мовному</w:t>
      </w:r>
      <w:proofErr w:type="spellEnd"/>
      <w:r>
        <w:t xml:space="preserve"> </w:t>
      </w:r>
      <w:proofErr w:type="spellStart"/>
      <w:r>
        <w:t>спілкуванні</w:t>
      </w:r>
      <w:proofErr w:type="spellEnd"/>
      <w:r>
        <w:t xml:space="preserve">, </w:t>
      </w:r>
      <w:proofErr w:type="spellStart"/>
      <w:r>
        <w:t>близько</w:t>
      </w:r>
      <w:proofErr w:type="spellEnd"/>
      <w:r>
        <w:t xml:space="preserve"> 75 % часу </w:t>
      </w:r>
      <w:proofErr w:type="spellStart"/>
      <w:r>
        <w:t>витрачає</w:t>
      </w:r>
      <w:proofErr w:type="spellEnd"/>
      <w:r>
        <w:t xml:space="preserve"> на те,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слухати</w:t>
      </w:r>
      <w:proofErr w:type="spellEnd"/>
      <w:r>
        <w:t xml:space="preserve"> і </w:t>
      </w:r>
      <w:proofErr w:type="spellStart"/>
      <w:r>
        <w:t>говорити</w:t>
      </w:r>
      <w:proofErr w:type="spellEnd"/>
      <w:r>
        <w:t xml:space="preserve">, і </w:t>
      </w:r>
      <w:proofErr w:type="spellStart"/>
      <w:r>
        <w:t>лише</w:t>
      </w:r>
      <w:proofErr w:type="spellEnd"/>
      <w:r>
        <w:t xml:space="preserve"> 25% – на те,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 і </w:t>
      </w:r>
      <w:proofErr w:type="spellStart"/>
      <w:r>
        <w:t>писати</w:t>
      </w:r>
      <w:proofErr w:type="spellEnd"/>
      <w:r>
        <w:t xml:space="preserve">. </w:t>
      </w:r>
      <w:proofErr w:type="spellStart"/>
      <w:r>
        <w:t>Пояснюється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при </w:t>
      </w:r>
      <w:proofErr w:type="spellStart"/>
      <w:r>
        <w:t>читанні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самого </w:t>
      </w:r>
      <w:proofErr w:type="spellStart"/>
      <w:r>
        <w:t>читача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є </w:t>
      </w:r>
      <w:proofErr w:type="spellStart"/>
      <w:r>
        <w:t>активним</w:t>
      </w:r>
      <w:proofErr w:type="spellEnd"/>
      <w:r>
        <w:t xml:space="preserve"> </w:t>
      </w:r>
      <w:proofErr w:type="spellStart"/>
      <w:r>
        <w:t>процесом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і </w:t>
      </w:r>
      <w:proofErr w:type="spellStart"/>
      <w:r>
        <w:t>зосередженості</w:t>
      </w:r>
      <w:proofErr w:type="spellEnd"/>
      <w:r>
        <w:t xml:space="preserve">. Усну ж </w:t>
      </w:r>
      <w:proofErr w:type="spellStart"/>
      <w:r>
        <w:t>мову</w:t>
      </w:r>
      <w:proofErr w:type="spellEnd"/>
      <w:r>
        <w:t xml:space="preserve"> «творить» </w:t>
      </w:r>
      <w:r>
        <w:rPr>
          <w:rStyle w:val="a4"/>
        </w:rPr>
        <w:t xml:space="preserve">той, </w:t>
      </w:r>
      <w:proofErr w:type="spellStart"/>
      <w:r>
        <w:t>хто</w:t>
      </w:r>
      <w:proofErr w:type="spellEnd"/>
      <w:r>
        <w:t xml:space="preserve"> говорить, а слухач </w:t>
      </w:r>
      <w:proofErr w:type="spellStart"/>
      <w:r>
        <w:t>майже</w:t>
      </w:r>
      <w:proofErr w:type="spellEnd"/>
      <w:r>
        <w:t xml:space="preserve"> не </w:t>
      </w:r>
      <w:proofErr w:type="spellStart"/>
      <w:r>
        <w:t>витрачає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>.</w:t>
      </w:r>
    </w:p>
    <w:p w:rsidR="00FE1698" w:rsidRDefault="00FE1698" w:rsidP="00FE1698">
      <w:pPr>
        <w:pStyle w:val="a3"/>
      </w:pPr>
      <w:r>
        <w:t xml:space="preserve">Проблема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нині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з </w:t>
      </w:r>
      <w:proofErr w:type="spellStart"/>
      <w:proofErr w:type="gramStart"/>
      <w:r>
        <w:t>пров</w:t>
      </w:r>
      <w:proofErr w:type="gramEnd"/>
      <w:r>
        <w:t>ідних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у </w:t>
      </w:r>
      <w:proofErr w:type="spellStart"/>
      <w:r>
        <w:t>дослідженнях</w:t>
      </w:r>
      <w:proofErr w:type="spellEnd"/>
      <w:r>
        <w:t xml:space="preserve"> </w:t>
      </w:r>
      <w:proofErr w:type="spellStart"/>
      <w:r>
        <w:t>учених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, </w:t>
      </w:r>
      <w:proofErr w:type="spellStart"/>
      <w:r>
        <w:t>соціології</w:t>
      </w:r>
      <w:proofErr w:type="spellEnd"/>
      <w:r>
        <w:t xml:space="preserve">, </w:t>
      </w:r>
      <w:proofErr w:type="spellStart"/>
      <w:r>
        <w:t>психології</w:t>
      </w:r>
      <w:proofErr w:type="spellEnd"/>
      <w:r>
        <w:t xml:space="preserve">, </w:t>
      </w:r>
      <w:proofErr w:type="spellStart"/>
      <w:r>
        <w:t>педагогіки</w:t>
      </w:r>
      <w:proofErr w:type="spellEnd"/>
      <w:r>
        <w:t xml:space="preserve">, </w:t>
      </w:r>
      <w:proofErr w:type="spellStart"/>
      <w:r>
        <w:t>культурології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«</w:t>
      </w:r>
      <w:proofErr w:type="spellStart"/>
      <w:r>
        <w:rPr>
          <w:rStyle w:val="a4"/>
        </w:rPr>
        <w:t>спілкування</w:t>
      </w:r>
      <w:proofErr w:type="spellEnd"/>
      <w:r>
        <w:t>» –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широке</w:t>
      </w:r>
      <w:proofErr w:type="spellEnd"/>
      <w:r>
        <w:t xml:space="preserve"> та </w:t>
      </w:r>
      <w:proofErr w:type="spellStart"/>
      <w:r>
        <w:t>багатогранне</w:t>
      </w:r>
      <w:proofErr w:type="spellEnd"/>
      <w:r>
        <w:t xml:space="preserve">.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як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умову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як </w:t>
      </w:r>
      <w:proofErr w:type="spellStart"/>
      <w:r>
        <w:t>джерело</w:t>
      </w:r>
      <w:proofErr w:type="spellEnd"/>
      <w:r>
        <w:t xml:space="preserve"> </w:t>
      </w:r>
      <w:proofErr w:type="spellStart"/>
      <w:r>
        <w:t>творчого</w:t>
      </w:r>
      <w:proofErr w:type="spellEnd"/>
      <w:r>
        <w:t xml:space="preserve">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індивіда</w:t>
      </w:r>
      <w:proofErr w:type="spellEnd"/>
      <w:r>
        <w:t xml:space="preserve"> </w:t>
      </w:r>
      <w:proofErr w:type="spellStart"/>
      <w:r>
        <w:t>особистість</w:t>
      </w:r>
      <w:proofErr w:type="spellEnd"/>
      <w:r>
        <w:t xml:space="preserve">, як форму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як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на одного.</w:t>
      </w:r>
    </w:p>
    <w:p w:rsidR="00FE1698" w:rsidRDefault="00FE1698" w:rsidP="00FE1698">
      <w:pPr>
        <w:pStyle w:val="a3"/>
      </w:pPr>
      <w:proofErr w:type="spellStart"/>
      <w:r>
        <w:t>Найбільш</w:t>
      </w:r>
      <w:proofErr w:type="spellEnd"/>
      <w:r>
        <w:t xml:space="preserve"> </w:t>
      </w:r>
      <w:proofErr w:type="spellStart"/>
      <w:r>
        <w:t>мовною</w:t>
      </w:r>
      <w:proofErr w:type="spellEnd"/>
      <w:r>
        <w:t xml:space="preserve"> </w:t>
      </w:r>
      <w:proofErr w:type="spellStart"/>
      <w:r>
        <w:t>характері</w:t>
      </w:r>
      <w:proofErr w:type="spellEnd"/>
      <w:r>
        <w:t xml:space="preserve"> готикою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rPr>
          <w:rStyle w:val="a4"/>
        </w:rPr>
        <w:t>можна</w:t>
      </w:r>
      <w:proofErr w:type="spellEnd"/>
      <w:r>
        <w:rPr>
          <w:rStyle w:val="a4"/>
        </w:rPr>
        <w:t xml:space="preserve">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, </w:t>
      </w:r>
      <w:proofErr w:type="spellStart"/>
      <w:r>
        <w:t>сформульоване</w:t>
      </w:r>
      <w:proofErr w:type="spellEnd"/>
      <w:r>
        <w:t xml:space="preserve"> </w:t>
      </w:r>
      <w:proofErr w:type="spellStart"/>
      <w:r>
        <w:t>вченим</w:t>
      </w:r>
      <w:proofErr w:type="spellEnd"/>
      <w:r>
        <w:t xml:space="preserve"> Б. </w:t>
      </w:r>
      <w:proofErr w:type="spellStart"/>
      <w:r>
        <w:t>Паригіним</w:t>
      </w:r>
      <w:proofErr w:type="spellEnd"/>
      <w:r>
        <w:t xml:space="preserve">: «Є </w:t>
      </w:r>
      <w:proofErr w:type="spellStart"/>
      <w:r>
        <w:t>всі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ідстави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як </w:t>
      </w:r>
      <w:proofErr w:type="spellStart"/>
      <w:r>
        <w:t>складний</w:t>
      </w:r>
      <w:proofErr w:type="spellEnd"/>
      <w:r>
        <w:t xml:space="preserve"> та </w:t>
      </w:r>
      <w:proofErr w:type="spellStart"/>
      <w:r>
        <w:t>багатогранний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виступати</w:t>
      </w:r>
      <w:proofErr w:type="spellEnd"/>
      <w:r>
        <w:t xml:space="preserve"> як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індивідів</w:t>
      </w:r>
      <w:proofErr w:type="spellEnd"/>
      <w:r>
        <w:t xml:space="preserve"> як </w:t>
      </w:r>
      <w:proofErr w:type="spellStart"/>
      <w:r>
        <w:t>інформаційний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як </w:t>
      </w:r>
      <w:proofErr w:type="spellStart"/>
      <w:r>
        <w:t>ставлення</w:t>
      </w:r>
      <w:proofErr w:type="spellEnd"/>
      <w:r>
        <w:t xml:space="preserve"> людей </w:t>
      </w:r>
      <w:proofErr w:type="spellStart"/>
      <w:r>
        <w:t>одне</w:t>
      </w:r>
      <w:proofErr w:type="spellEnd"/>
      <w:r>
        <w:t xml:space="preserve"> до одного, як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взаємовпливу</w:t>
      </w:r>
      <w:proofErr w:type="spellEnd"/>
      <w:r>
        <w:t>».</w:t>
      </w:r>
    </w:p>
    <w:p w:rsidR="00FE1698" w:rsidRDefault="00FE1698" w:rsidP="00FE1698">
      <w:pPr>
        <w:pStyle w:val="a3"/>
      </w:pPr>
      <w:proofErr w:type="spellStart"/>
      <w:r>
        <w:t>Отже</w:t>
      </w:r>
      <w:proofErr w:type="spellEnd"/>
      <w:r>
        <w:t xml:space="preserve">, </w:t>
      </w:r>
      <w:proofErr w:type="spellStart"/>
      <w:r>
        <w:t>сьогодні</w:t>
      </w:r>
      <w:proofErr w:type="spellEnd"/>
      <w:r>
        <w:t xml:space="preserve">, не </w:t>
      </w:r>
      <w:proofErr w:type="spellStart"/>
      <w:r>
        <w:t>дивлячись</w:t>
      </w:r>
      <w:proofErr w:type="spellEnd"/>
      <w:r>
        <w:t xml:space="preserve"> на </w:t>
      </w:r>
      <w:proofErr w:type="spellStart"/>
      <w:r>
        <w:t>інтенсивний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люди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живого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безпосереднього</w:t>
      </w:r>
      <w:proofErr w:type="spellEnd"/>
      <w:r>
        <w:t xml:space="preserve"> контакту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говорить: учителем, Педагогом </w:t>
      </w:r>
      <w:proofErr w:type="spellStart"/>
      <w:r>
        <w:t>керівником</w:t>
      </w:r>
      <w:proofErr w:type="spellEnd"/>
      <w:r>
        <w:t xml:space="preserve">, лектором, </w:t>
      </w:r>
      <w:proofErr w:type="spellStart"/>
      <w:r>
        <w:t>колегою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Без </w:t>
      </w:r>
      <w:proofErr w:type="spellStart"/>
      <w:r>
        <w:t>спілкування</w:t>
      </w:r>
      <w:proofErr w:type="spellEnd"/>
      <w:r>
        <w:t xml:space="preserve">,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людського</w:t>
      </w:r>
      <w:proofErr w:type="spellEnd"/>
      <w:r>
        <w:t xml:space="preserve"> </w:t>
      </w:r>
      <w:proofErr w:type="spellStart"/>
      <w:r>
        <w:t>буття</w:t>
      </w:r>
      <w:proofErr w:type="spellEnd"/>
      <w:r>
        <w:t xml:space="preserve">, </w:t>
      </w:r>
      <w:proofErr w:type="spellStart"/>
      <w:r>
        <w:t>неможливий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людьми та </w:t>
      </w:r>
      <w:proofErr w:type="spellStart"/>
      <w:r>
        <w:t>процесом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Потреба в </w:t>
      </w:r>
      <w:proofErr w:type="spellStart"/>
      <w:r>
        <w:t>людському</w:t>
      </w:r>
      <w:proofErr w:type="spellEnd"/>
      <w:r>
        <w:t xml:space="preserve"> </w:t>
      </w:r>
      <w:proofErr w:type="spellStart"/>
      <w:r>
        <w:t>спілкуванні</w:t>
      </w:r>
      <w:proofErr w:type="spellEnd"/>
      <w:r>
        <w:t xml:space="preserve">, не </w:t>
      </w:r>
      <w:proofErr w:type="spellStart"/>
      <w:r>
        <w:t>пов'язаному</w:t>
      </w:r>
      <w:proofErr w:type="spellEnd"/>
      <w:r>
        <w:t xml:space="preserve"> з </w:t>
      </w:r>
      <w:proofErr w:type="spellStart"/>
      <w:r>
        <w:t>суто</w:t>
      </w:r>
      <w:proofErr w:type="spellEnd"/>
      <w:r>
        <w:t xml:space="preserve"> </w:t>
      </w:r>
      <w:proofErr w:type="spellStart"/>
      <w:r>
        <w:t>споживацькою</w:t>
      </w:r>
      <w:proofErr w:type="spellEnd"/>
      <w:r>
        <w:t xml:space="preserve"> метою, є одним з </w:t>
      </w:r>
      <w:proofErr w:type="spellStart"/>
      <w:r>
        <w:t>показників</w:t>
      </w:r>
      <w:proofErr w:type="spellEnd"/>
      <w:r>
        <w:t xml:space="preserve"> </w:t>
      </w:r>
      <w:proofErr w:type="gramStart"/>
      <w:r>
        <w:t>культурного</w:t>
      </w:r>
      <w:proofErr w:type="gramEnd"/>
      <w:r>
        <w:t xml:space="preserve">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>.</w:t>
      </w:r>
    </w:p>
    <w:p w:rsidR="00FE1698" w:rsidRDefault="00FE1698" w:rsidP="00FE1698">
      <w:pPr>
        <w:pStyle w:val="a3"/>
      </w:pPr>
      <w:proofErr w:type="spellStart"/>
      <w:r>
        <w:t>Донедавна</w:t>
      </w:r>
      <w:proofErr w:type="spellEnd"/>
      <w:r>
        <w:t xml:space="preserve"> </w:t>
      </w:r>
      <w:proofErr w:type="spellStart"/>
      <w:r>
        <w:rPr>
          <w:rStyle w:val="a4"/>
        </w:rPr>
        <w:t>усне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спілкування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особливо в </w:t>
      </w:r>
      <w:proofErr w:type="spellStart"/>
      <w:r>
        <w:t>діловій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, </w:t>
      </w:r>
      <w:proofErr w:type="spellStart"/>
      <w:r>
        <w:t>велося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російською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В </w:t>
      </w:r>
      <w:proofErr w:type="spellStart"/>
      <w:r>
        <w:t>останні</w:t>
      </w:r>
      <w:proofErr w:type="spellEnd"/>
      <w:r>
        <w:t xml:space="preserve"> роки </w:t>
      </w:r>
      <w:proofErr w:type="spellStart"/>
      <w:r>
        <w:t>ситуація</w:t>
      </w:r>
      <w:proofErr w:type="spellEnd"/>
      <w:r>
        <w:t xml:space="preserve"> стала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змінюватись</w:t>
      </w:r>
      <w:proofErr w:type="spellEnd"/>
      <w:r>
        <w:t xml:space="preserve">.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здобуттям</w:t>
      </w:r>
      <w:proofErr w:type="spellEnd"/>
      <w:r>
        <w:t xml:space="preserve"> </w:t>
      </w:r>
      <w:proofErr w:type="spellStart"/>
      <w:r>
        <w:t>Україною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незалежності</w:t>
      </w:r>
      <w:proofErr w:type="spellEnd"/>
      <w:r>
        <w:t xml:space="preserve"> культурно-</w:t>
      </w:r>
      <w:proofErr w:type="spellStart"/>
      <w:r>
        <w:t>просвітницька</w:t>
      </w:r>
      <w:proofErr w:type="spellEnd"/>
      <w:r>
        <w:t xml:space="preserve">, </w:t>
      </w:r>
      <w:proofErr w:type="spellStart"/>
      <w:r>
        <w:t>виховна</w:t>
      </w:r>
      <w:proofErr w:type="spellEnd"/>
      <w:r>
        <w:t xml:space="preserve"> та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набувають</w:t>
      </w:r>
      <w:proofErr w:type="spellEnd"/>
      <w:r>
        <w:t xml:space="preserve"> </w:t>
      </w:r>
      <w:proofErr w:type="gramStart"/>
      <w:r>
        <w:t>державного</w:t>
      </w:r>
      <w:proofErr w:type="gramEnd"/>
      <w:r>
        <w:t xml:space="preserve"> характеру.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значна</w:t>
      </w:r>
      <w:proofErr w:type="spellEnd"/>
      <w:r>
        <w:t xml:space="preserve"> роль </w:t>
      </w:r>
      <w:proofErr w:type="spellStart"/>
      <w:r>
        <w:t>належить</w:t>
      </w:r>
      <w:proofErr w:type="spellEnd"/>
      <w:r>
        <w:t xml:space="preserve"> Законам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«Про </w:t>
      </w:r>
      <w:proofErr w:type="spellStart"/>
      <w:r>
        <w:t>мову</w:t>
      </w:r>
      <w:proofErr w:type="spellEnd"/>
      <w:r>
        <w:t>»,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культуру».</w:t>
      </w:r>
    </w:p>
    <w:p w:rsidR="00A3082A" w:rsidRDefault="00A3082A"/>
    <w:sectPr w:rsidR="00A3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98"/>
    <w:rsid w:val="00A3082A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6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2016-12-17T20:28:00Z</dcterms:created>
  <dcterms:modified xsi:type="dcterms:W3CDTF">2016-12-17T20:30:00Z</dcterms:modified>
</cp:coreProperties>
</file>